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9D9" w:rsidRPr="00797176" w:rsidRDefault="00F879D9" w:rsidP="00D01951">
      <w:pPr>
        <w:jc w:val="center"/>
        <w:rPr>
          <w:b/>
          <w:sz w:val="24"/>
        </w:rPr>
      </w:pPr>
      <w:bookmarkStart w:id="0" w:name="_GoBack"/>
      <w:bookmarkEnd w:id="0"/>
      <w:r w:rsidRPr="00797176">
        <w:rPr>
          <w:b/>
          <w:sz w:val="24"/>
        </w:rPr>
        <w:t>МІНІСТЕРСТВО ОСВІТИ І НАУКИ УКРАЇНИ</w:t>
      </w:r>
    </w:p>
    <w:p w:rsidR="00F879D9" w:rsidRPr="00797176" w:rsidRDefault="00F421DE" w:rsidP="00D01951">
      <w:pPr>
        <w:jc w:val="center"/>
        <w:rPr>
          <w:b/>
          <w:sz w:val="24"/>
        </w:rPr>
      </w:pPr>
      <w:r w:rsidRPr="00797176">
        <w:rPr>
          <w:b/>
          <w:sz w:val="24"/>
        </w:rPr>
        <w:t>КИЇВСЬКИЙ НАЦІОНАЛЬНИЙ ТОРГОВЕЛЬНО-ЕКОНОМІЧНИЙ УНІВЕРСИТЕТ</w:t>
      </w:r>
    </w:p>
    <w:p w:rsidR="00365476" w:rsidRPr="00797176" w:rsidRDefault="00365476" w:rsidP="00D01951">
      <w:pPr>
        <w:jc w:val="center"/>
        <w:rPr>
          <w:b/>
        </w:rPr>
      </w:pPr>
      <w:r w:rsidRPr="00797176">
        <w:rPr>
          <w:b/>
          <w:sz w:val="24"/>
        </w:rPr>
        <w:t>ХАРКІВСЬКИЙ ТОРГОВЕЛЬНО-ЕКОНОМІЧНИЙ ІНСТИТУТ КНТЕУ</w:t>
      </w:r>
    </w:p>
    <w:p w:rsidR="00F879D9" w:rsidRPr="00797176" w:rsidRDefault="00F879D9" w:rsidP="00D01951">
      <w:pPr>
        <w:rPr>
          <w:szCs w:val="28"/>
        </w:rPr>
      </w:pPr>
    </w:p>
    <w:p w:rsidR="00F879D9" w:rsidRPr="00797176" w:rsidRDefault="00F879D9" w:rsidP="00D01951">
      <w:pPr>
        <w:rPr>
          <w:szCs w:val="28"/>
        </w:rPr>
      </w:pPr>
    </w:p>
    <w:p w:rsidR="00F879D9" w:rsidRPr="00797176" w:rsidRDefault="00F879D9" w:rsidP="00D01951">
      <w:pPr>
        <w:rPr>
          <w:szCs w:val="28"/>
        </w:rPr>
      </w:pPr>
    </w:p>
    <w:p w:rsidR="00F879D9" w:rsidRPr="00797176" w:rsidRDefault="00F879D9" w:rsidP="00D01951">
      <w:pPr>
        <w:rPr>
          <w:szCs w:val="28"/>
        </w:rPr>
      </w:pPr>
    </w:p>
    <w:p w:rsidR="00C6504B" w:rsidRPr="00797176" w:rsidRDefault="00C6504B" w:rsidP="00D01951">
      <w:pPr>
        <w:rPr>
          <w:szCs w:val="28"/>
        </w:rPr>
      </w:pPr>
    </w:p>
    <w:p w:rsidR="00C6504B" w:rsidRPr="00797176" w:rsidRDefault="00C6504B" w:rsidP="00D01951">
      <w:pPr>
        <w:rPr>
          <w:szCs w:val="28"/>
        </w:rPr>
      </w:pPr>
    </w:p>
    <w:p w:rsidR="00721767" w:rsidRPr="00797176" w:rsidRDefault="00721767" w:rsidP="00D01951">
      <w:pPr>
        <w:rPr>
          <w:szCs w:val="28"/>
        </w:rPr>
      </w:pPr>
    </w:p>
    <w:p w:rsidR="00721767" w:rsidRPr="00797176" w:rsidRDefault="00721767" w:rsidP="00D01951">
      <w:pPr>
        <w:rPr>
          <w:szCs w:val="28"/>
        </w:rPr>
      </w:pPr>
    </w:p>
    <w:p w:rsidR="00C03260" w:rsidRPr="00797176" w:rsidRDefault="00C03260" w:rsidP="00D01951">
      <w:pPr>
        <w:rPr>
          <w:szCs w:val="28"/>
        </w:rPr>
      </w:pPr>
    </w:p>
    <w:p w:rsidR="00C03260" w:rsidRPr="00797176" w:rsidRDefault="00C03260" w:rsidP="00D01951">
      <w:pPr>
        <w:rPr>
          <w:szCs w:val="28"/>
        </w:rPr>
      </w:pPr>
    </w:p>
    <w:p w:rsidR="00F879D9" w:rsidRPr="00797176" w:rsidRDefault="00F879D9" w:rsidP="00D01951">
      <w:pPr>
        <w:jc w:val="center"/>
        <w:rPr>
          <w:b/>
          <w:szCs w:val="28"/>
        </w:rPr>
      </w:pPr>
      <w:r w:rsidRPr="00797176">
        <w:rPr>
          <w:b/>
          <w:szCs w:val="28"/>
        </w:rPr>
        <w:t>ОСВІТНЬО</w:t>
      </w:r>
      <w:r w:rsidR="00E36D8A" w:rsidRPr="00797176">
        <w:rPr>
          <w:b/>
          <w:szCs w:val="28"/>
        </w:rPr>
        <w:t>-</w:t>
      </w:r>
      <w:r w:rsidRPr="00797176">
        <w:rPr>
          <w:b/>
          <w:szCs w:val="28"/>
        </w:rPr>
        <w:t>ПРОФЕСІЙНА ПРОГРАМА</w:t>
      </w:r>
    </w:p>
    <w:p w:rsidR="006522C7" w:rsidRPr="00797176" w:rsidRDefault="006522C7" w:rsidP="00D01951">
      <w:pPr>
        <w:jc w:val="center"/>
        <w:rPr>
          <w:b/>
          <w:szCs w:val="28"/>
        </w:rPr>
      </w:pPr>
    </w:p>
    <w:p w:rsidR="00F879D9" w:rsidRPr="00797176" w:rsidRDefault="006522C7" w:rsidP="00D01951">
      <w:pPr>
        <w:jc w:val="center"/>
        <w:rPr>
          <w:b/>
          <w:szCs w:val="28"/>
        </w:rPr>
      </w:pPr>
      <w:r w:rsidRPr="00797176">
        <w:rPr>
          <w:b/>
          <w:szCs w:val="28"/>
        </w:rPr>
        <w:t>«</w:t>
      </w:r>
      <w:r w:rsidR="00AA73B2" w:rsidRPr="00797176">
        <w:rPr>
          <w:b/>
          <w:szCs w:val="28"/>
        </w:rPr>
        <w:t>МАРКЕТИНГ</w:t>
      </w:r>
      <w:r w:rsidRPr="00797176">
        <w:rPr>
          <w:b/>
          <w:szCs w:val="28"/>
        </w:rPr>
        <w:t>»</w:t>
      </w:r>
    </w:p>
    <w:p w:rsidR="005627C7" w:rsidRPr="00797176" w:rsidRDefault="005627C7" w:rsidP="00D01951">
      <w:pPr>
        <w:jc w:val="center"/>
        <w:rPr>
          <w:b/>
          <w:szCs w:val="28"/>
          <w:u w:val="single"/>
        </w:rPr>
      </w:pPr>
    </w:p>
    <w:p w:rsidR="00F879D9" w:rsidRPr="00797176" w:rsidRDefault="00F879D9" w:rsidP="00D01951">
      <w:pPr>
        <w:jc w:val="center"/>
        <w:rPr>
          <w:b/>
          <w:szCs w:val="28"/>
        </w:rPr>
      </w:pPr>
      <w:r w:rsidRPr="00797176">
        <w:rPr>
          <w:b/>
          <w:szCs w:val="28"/>
        </w:rPr>
        <w:t>Першого рівня вищої освіти</w:t>
      </w:r>
    </w:p>
    <w:p w:rsidR="00F879D9" w:rsidRPr="00797176" w:rsidRDefault="00F879D9" w:rsidP="00D01951">
      <w:pPr>
        <w:jc w:val="center"/>
        <w:rPr>
          <w:b/>
          <w:szCs w:val="28"/>
        </w:rPr>
      </w:pPr>
      <w:r w:rsidRPr="00797176">
        <w:rPr>
          <w:b/>
          <w:szCs w:val="28"/>
        </w:rPr>
        <w:t xml:space="preserve">за спеціальністю </w:t>
      </w:r>
      <w:r w:rsidR="00AA73B2" w:rsidRPr="00797176">
        <w:rPr>
          <w:b/>
          <w:szCs w:val="28"/>
        </w:rPr>
        <w:t>075</w:t>
      </w:r>
      <w:r w:rsidRPr="00797176">
        <w:rPr>
          <w:b/>
          <w:szCs w:val="28"/>
        </w:rPr>
        <w:t xml:space="preserve"> </w:t>
      </w:r>
      <w:r w:rsidR="00AA73B2" w:rsidRPr="00797176">
        <w:rPr>
          <w:b/>
          <w:szCs w:val="28"/>
        </w:rPr>
        <w:t>Маркетинг</w:t>
      </w:r>
    </w:p>
    <w:p w:rsidR="00F879D9" w:rsidRPr="00797176" w:rsidRDefault="00F879D9" w:rsidP="00D01951">
      <w:pPr>
        <w:jc w:val="center"/>
        <w:rPr>
          <w:b/>
          <w:szCs w:val="28"/>
        </w:rPr>
      </w:pPr>
      <w:r w:rsidRPr="00797176">
        <w:rPr>
          <w:b/>
          <w:szCs w:val="28"/>
        </w:rPr>
        <w:t xml:space="preserve">галузі знань </w:t>
      </w:r>
      <w:r w:rsidR="00AA73B2" w:rsidRPr="00797176">
        <w:rPr>
          <w:b/>
          <w:szCs w:val="28"/>
        </w:rPr>
        <w:t>07</w:t>
      </w:r>
      <w:r w:rsidRPr="00797176">
        <w:rPr>
          <w:b/>
          <w:szCs w:val="28"/>
        </w:rPr>
        <w:t xml:space="preserve"> </w:t>
      </w:r>
      <w:r w:rsidR="00AA73B2" w:rsidRPr="00797176">
        <w:rPr>
          <w:b/>
          <w:szCs w:val="28"/>
        </w:rPr>
        <w:t>Управління та адміністрування</w:t>
      </w:r>
    </w:p>
    <w:p w:rsidR="00AF2CBF" w:rsidRDefault="00F879D9" w:rsidP="00D01951">
      <w:pPr>
        <w:jc w:val="center"/>
        <w:rPr>
          <w:b/>
          <w:szCs w:val="28"/>
        </w:rPr>
      </w:pPr>
      <w:r w:rsidRPr="00797176">
        <w:rPr>
          <w:b/>
          <w:szCs w:val="28"/>
        </w:rPr>
        <w:t xml:space="preserve">Кваліфікація: </w:t>
      </w:r>
      <w:r w:rsidR="00685D1F" w:rsidRPr="00797176">
        <w:rPr>
          <w:b/>
          <w:szCs w:val="28"/>
        </w:rPr>
        <w:t xml:space="preserve">ступінь вищої освіти </w:t>
      </w:r>
      <w:r w:rsidR="00AA73B2" w:rsidRPr="00797176">
        <w:rPr>
          <w:b/>
          <w:szCs w:val="28"/>
        </w:rPr>
        <w:t xml:space="preserve">бакалавр </w:t>
      </w:r>
    </w:p>
    <w:p w:rsidR="00685D1F" w:rsidRPr="00797176" w:rsidRDefault="00685D1F" w:rsidP="00D01951">
      <w:pPr>
        <w:jc w:val="center"/>
        <w:rPr>
          <w:b/>
          <w:szCs w:val="28"/>
        </w:rPr>
      </w:pPr>
      <w:r w:rsidRPr="00797176">
        <w:rPr>
          <w:b/>
          <w:szCs w:val="28"/>
        </w:rPr>
        <w:t xml:space="preserve">спеціальність «Маркетинг» </w:t>
      </w:r>
    </w:p>
    <w:p w:rsidR="00F879D9" w:rsidRPr="00797176" w:rsidRDefault="00685D1F" w:rsidP="00D01951">
      <w:pPr>
        <w:jc w:val="center"/>
        <w:rPr>
          <w:b/>
          <w:szCs w:val="28"/>
        </w:rPr>
      </w:pPr>
      <w:r w:rsidRPr="00797176">
        <w:rPr>
          <w:b/>
          <w:szCs w:val="28"/>
        </w:rPr>
        <w:t>спеціалізація «Маркетинг»</w:t>
      </w:r>
    </w:p>
    <w:p w:rsidR="00F879D9" w:rsidRPr="00797176" w:rsidRDefault="00F879D9" w:rsidP="00D01951">
      <w:pPr>
        <w:rPr>
          <w:b/>
          <w:szCs w:val="28"/>
        </w:rPr>
      </w:pPr>
    </w:p>
    <w:p w:rsidR="00721767" w:rsidRPr="00797176" w:rsidRDefault="00721767" w:rsidP="00D01951">
      <w:pPr>
        <w:rPr>
          <w:b/>
          <w:szCs w:val="28"/>
        </w:rPr>
      </w:pPr>
    </w:p>
    <w:p w:rsidR="00F879D9" w:rsidRPr="00797176" w:rsidRDefault="00F879D9" w:rsidP="00D01951">
      <w:pPr>
        <w:rPr>
          <w:b/>
          <w:szCs w:val="28"/>
        </w:rPr>
      </w:pPr>
    </w:p>
    <w:p w:rsidR="005627C7" w:rsidRPr="00797176" w:rsidRDefault="005627C7" w:rsidP="00D01951">
      <w:pPr>
        <w:jc w:val="right"/>
        <w:rPr>
          <w:b/>
          <w:szCs w:val="28"/>
        </w:rPr>
      </w:pPr>
    </w:p>
    <w:p w:rsidR="005627C7" w:rsidRPr="00797176" w:rsidRDefault="005627C7" w:rsidP="00D01951">
      <w:pPr>
        <w:jc w:val="right"/>
        <w:rPr>
          <w:b/>
          <w:szCs w:val="28"/>
        </w:rPr>
      </w:pPr>
    </w:p>
    <w:p w:rsidR="005627C7" w:rsidRPr="00797176" w:rsidRDefault="005627C7" w:rsidP="00D01951">
      <w:pPr>
        <w:jc w:val="right"/>
        <w:rPr>
          <w:b/>
          <w:szCs w:val="28"/>
        </w:rPr>
      </w:pPr>
    </w:p>
    <w:p w:rsidR="005627C7" w:rsidRPr="00797176" w:rsidRDefault="005627C7" w:rsidP="00D01951">
      <w:pPr>
        <w:jc w:val="right"/>
        <w:rPr>
          <w:b/>
          <w:szCs w:val="28"/>
        </w:rPr>
      </w:pPr>
    </w:p>
    <w:p w:rsidR="00F421DE" w:rsidRPr="00797176" w:rsidRDefault="00F879D9" w:rsidP="00D01951">
      <w:pPr>
        <w:jc w:val="right"/>
        <w:rPr>
          <w:b/>
          <w:szCs w:val="28"/>
        </w:rPr>
      </w:pPr>
      <w:r w:rsidRPr="00797176">
        <w:rPr>
          <w:b/>
          <w:szCs w:val="28"/>
        </w:rPr>
        <w:t xml:space="preserve">ЗАТВЕРДЖЕНО </w:t>
      </w:r>
    </w:p>
    <w:p w:rsidR="00F879D9" w:rsidRPr="00797176" w:rsidRDefault="00F879D9" w:rsidP="00D01951">
      <w:pPr>
        <w:jc w:val="right"/>
        <w:rPr>
          <w:b/>
          <w:szCs w:val="28"/>
        </w:rPr>
      </w:pPr>
      <w:r w:rsidRPr="00797176">
        <w:rPr>
          <w:b/>
          <w:szCs w:val="28"/>
        </w:rPr>
        <w:t>ВЧЕНОЮ РАДОЮ</w:t>
      </w:r>
      <w:r w:rsidR="00F421DE" w:rsidRPr="00797176">
        <w:rPr>
          <w:b/>
          <w:szCs w:val="28"/>
        </w:rPr>
        <w:t xml:space="preserve"> КНТЕУ</w:t>
      </w:r>
      <w:r w:rsidRPr="00797176">
        <w:rPr>
          <w:b/>
          <w:szCs w:val="28"/>
        </w:rPr>
        <w:br/>
        <w:t>Голова вче</w:t>
      </w:r>
      <w:r w:rsidR="006522C7" w:rsidRPr="00797176">
        <w:rPr>
          <w:b/>
          <w:szCs w:val="28"/>
        </w:rPr>
        <w:t>ної ради</w:t>
      </w:r>
      <w:r w:rsidR="006522C7" w:rsidRPr="00797176">
        <w:rPr>
          <w:b/>
          <w:szCs w:val="28"/>
        </w:rPr>
        <w:br/>
        <w:t xml:space="preserve">___________________ </w:t>
      </w:r>
      <w:r w:rsidRPr="00797176">
        <w:rPr>
          <w:b/>
          <w:szCs w:val="28"/>
        </w:rPr>
        <w:t>/</w:t>
      </w:r>
      <w:proofErr w:type="spellStart"/>
      <w:r w:rsidR="00F421DE" w:rsidRPr="00797176">
        <w:rPr>
          <w:b/>
          <w:szCs w:val="28"/>
        </w:rPr>
        <w:t>А.А</w:t>
      </w:r>
      <w:proofErr w:type="spellEnd"/>
      <w:r w:rsidR="00F421DE" w:rsidRPr="00797176">
        <w:rPr>
          <w:b/>
          <w:szCs w:val="28"/>
        </w:rPr>
        <w:t xml:space="preserve">. </w:t>
      </w:r>
      <w:proofErr w:type="spellStart"/>
      <w:r w:rsidR="00F421DE" w:rsidRPr="00797176">
        <w:rPr>
          <w:b/>
          <w:szCs w:val="28"/>
        </w:rPr>
        <w:t>Мазаракі</w:t>
      </w:r>
      <w:proofErr w:type="spellEnd"/>
      <w:r w:rsidRPr="00797176">
        <w:rPr>
          <w:b/>
          <w:szCs w:val="28"/>
        </w:rPr>
        <w:t>/</w:t>
      </w:r>
      <w:r w:rsidRPr="00797176">
        <w:rPr>
          <w:b/>
          <w:szCs w:val="28"/>
        </w:rPr>
        <w:br/>
        <w:t xml:space="preserve">(протокол № __ від </w:t>
      </w:r>
      <w:r w:rsidR="00CA36A0" w:rsidRPr="00797176">
        <w:rPr>
          <w:b/>
          <w:szCs w:val="28"/>
        </w:rPr>
        <w:t>«</w:t>
      </w:r>
      <w:r w:rsidRPr="00797176">
        <w:rPr>
          <w:b/>
          <w:szCs w:val="28"/>
        </w:rPr>
        <w:t>___</w:t>
      </w:r>
      <w:r w:rsidR="00CA36A0" w:rsidRPr="00797176">
        <w:rPr>
          <w:b/>
          <w:szCs w:val="28"/>
        </w:rPr>
        <w:t>»</w:t>
      </w:r>
      <w:r w:rsidRPr="00797176">
        <w:rPr>
          <w:b/>
          <w:szCs w:val="28"/>
        </w:rPr>
        <w:t>_________ 201</w:t>
      </w:r>
      <w:r w:rsidR="00FC34A2" w:rsidRPr="00797176">
        <w:rPr>
          <w:b/>
          <w:szCs w:val="28"/>
        </w:rPr>
        <w:t>9</w:t>
      </w:r>
      <w:r w:rsidRPr="00797176">
        <w:rPr>
          <w:b/>
          <w:szCs w:val="28"/>
        </w:rPr>
        <w:t xml:space="preserve"> р.)</w:t>
      </w:r>
    </w:p>
    <w:p w:rsidR="00FC34A2" w:rsidRPr="00797176" w:rsidRDefault="00FC34A2" w:rsidP="00D01951">
      <w:pPr>
        <w:jc w:val="right"/>
        <w:rPr>
          <w:b/>
          <w:szCs w:val="28"/>
        </w:rPr>
      </w:pPr>
    </w:p>
    <w:p w:rsidR="00F879D9" w:rsidRPr="00797176" w:rsidRDefault="00F879D9" w:rsidP="00D01951">
      <w:pPr>
        <w:jc w:val="right"/>
        <w:rPr>
          <w:b/>
          <w:szCs w:val="28"/>
        </w:rPr>
      </w:pPr>
      <w:r w:rsidRPr="00797176">
        <w:rPr>
          <w:b/>
          <w:szCs w:val="28"/>
        </w:rPr>
        <w:t>Освітня програма вводиться в дію з _____201</w:t>
      </w:r>
      <w:r w:rsidR="00FC34A2" w:rsidRPr="00797176">
        <w:rPr>
          <w:b/>
          <w:szCs w:val="28"/>
        </w:rPr>
        <w:t>9</w:t>
      </w:r>
      <w:r w:rsidRPr="00797176">
        <w:rPr>
          <w:b/>
          <w:szCs w:val="28"/>
        </w:rPr>
        <w:t xml:space="preserve"> р.</w:t>
      </w:r>
      <w:r w:rsidRPr="00797176">
        <w:rPr>
          <w:b/>
          <w:szCs w:val="28"/>
        </w:rPr>
        <w:br/>
      </w:r>
      <w:r w:rsidR="00CA36A0" w:rsidRPr="00797176">
        <w:rPr>
          <w:b/>
          <w:szCs w:val="28"/>
        </w:rPr>
        <w:t>Директор</w:t>
      </w:r>
      <w:r w:rsidRPr="00797176">
        <w:rPr>
          <w:b/>
          <w:szCs w:val="28"/>
        </w:rPr>
        <w:t>_____________ /</w:t>
      </w:r>
      <w:r w:rsidR="00CA36A0" w:rsidRPr="00797176">
        <w:rPr>
          <w:b/>
          <w:szCs w:val="28"/>
        </w:rPr>
        <w:t>К</w:t>
      </w:r>
      <w:r w:rsidR="00BE055B" w:rsidRPr="00797176">
        <w:rPr>
          <w:b/>
          <w:szCs w:val="28"/>
        </w:rPr>
        <w:t>.</w:t>
      </w:r>
      <w:r w:rsidR="00CA36A0" w:rsidRPr="00797176">
        <w:rPr>
          <w:b/>
          <w:szCs w:val="28"/>
        </w:rPr>
        <w:t>Д</w:t>
      </w:r>
      <w:r w:rsidR="00BE055B" w:rsidRPr="00797176">
        <w:rPr>
          <w:b/>
          <w:szCs w:val="28"/>
        </w:rPr>
        <w:t xml:space="preserve">. </w:t>
      </w:r>
      <w:r w:rsidR="00CA36A0" w:rsidRPr="00797176">
        <w:rPr>
          <w:b/>
          <w:szCs w:val="28"/>
        </w:rPr>
        <w:t>Гурова</w:t>
      </w:r>
      <w:r w:rsidRPr="00797176">
        <w:rPr>
          <w:b/>
          <w:szCs w:val="28"/>
        </w:rPr>
        <w:t>/</w:t>
      </w:r>
      <w:r w:rsidRPr="00797176">
        <w:rPr>
          <w:b/>
          <w:szCs w:val="28"/>
        </w:rPr>
        <w:br/>
        <w:t>(на</w:t>
      </w:r>
      <w:r w:rsidR="00F421DE" w:rsidRPr="00797176">
        <w:rPr>
          <w:b/>
          <w:szCs w:val="28"/>
        </w:rPr>
        <w:t xml:space="preserve">каз № __ від </w:t>
      </w:r>
      <w:r w:rsidR="00CA36A0" w:rsidRPr="00797176">
        <w:rPr>
          <w:b/>
          <w:szCs w:val="28"/>
        </w:rPr>
        <w:t>«</w:t>
      </w:r>
      <w:r w:rsidR="00F421DE" w:rsidRPr="00797176">
        <w:rPr>
          <w:b/>
          <w:szCs w:val="28"/>
        </w:rPr>
        <w:t>___</w:t>
      </w:r>
      <w:r w:rsidR="00CA36A0" w:rsidRPr="00797176">
        <w:rPr>
          <w:b/>
          <w:szCs w:val="28"/>
        </w:rPr>
        <w:t>»</w:t>
      </w:r>
      <w:r w:rsidR="00F421DE" w:rsidRPr="00797176">
        <w:rPr>
          <w:b/>
          <w:szCs w:val="28"/>
        </w:rPr>
        <w:t>_________ 201</w:t>
      </w:r>
      <w:r w:rsidR="00FC34A2" w:rsidRPr="00797176">
        <w:rPr>
          <w:b/>
          <w:szCs w:val="28"/>
        </w:rPr>
        <w:t>9</w:t>
      </w:r>
      <w:r w:rsidRPr="00797176">
        <w:rPr>
          <w:b/>
          <w:szCs w:val="28"/>
        </w:rPr>
        <w:t xml:space="preserve"> р.)</w:t>
      </w:r>
    </w:p>
    <w:p w:rsidR="00473397" w:rsidRPr="00797176" w:rsidRDefault="00473397" w:rsidP="00473397">
      <w:pPr>
        <w:rPr>
          <w:b/>
          <w:szCs w:val="28"/>
        </w:rPr>
      </w:pPr>
    </w:p>
    <w:p w:rsidR="00E36D8A" w:rsidRPr="00797176" w:rsidRDefault="00E36D8A" w:rsidP="00473397">
      <w:pPr>
        <w:rPr>
          <w:b/>
          <w:szCs w:val="28"/>
        </w:rPr>
      </w:pPr>
    </w:p>
    <w:p w:rsidR="005627C7" w:rsidRPr="00797176" w:rsidRDefault="005627C7" w:rsidP="00473397">
      <w:pPr>
        <w:rPr>
          <w:b/>
          <w:szCs w:val="28"/>
        </w:rPr>
      </w:pPr>
    </w:p>
    <w:p w:rsidR="005627C7" w:rsidRPr="00797176" w:rsidRDefault="005627C7" w:rsidP="00473397">
      <w:pPr>
        <w:rPr>
          <w:b/>
          <w:szCs w:val="28"/>
        </w:rPr>
      </w:pPr>
    </w:p>
    <w:p w:rsidR="00E36D8A" w:rsidRPr="00797176" w:rsidRDefault="00E36D8A" w:rsidP="00473397">
      <w:pPr>
        <w:rPr>
          <w:b/>
          <w:szCs w:val="28"/>
        </w:rPr>
      </w:pPr>
    </w:p>
    <w:p w:rsidR="00FF78CE" w:rsidRPr="00797176" w:rsidRDefault="00E36D8A" w:rsidP="006522C7">
      <w:pPr>
        <w:jc w:val="center"/>
        <w:rPr>
          <w:b/>
        </w:rPr>
      </w:pPr>
      <w:r w:rsidRPr="00797176">
        <w:rPr>
          <w:b/>
          <w:szCs w:val="28"/>
        </w:rPr>
        <w:t>Харків</w:t>
      </w:r>
      <w:r w:rsidR="00F879D9" w:rsidRPr="00797176">
        <w:rPr>
          <w:b/>
          <w:szCs w:val="28"/>
        </w:rPr>
        <w:t xml:space="preserve"> 201</w:t>
      </w:r>
      <w:r w:rsidR="005627C7" w:rsidRPr="00797176">
        <w:rPr>
          <w:b/>
          <w:szCs w:val="28"/>
        </w:rPr>
        <w:t>9</w:t>
      </w:r>
      <w:r w:rsidR="00F879D9" w:rsidRPr="00797176">
        <w:rPr>
          <w:b/>
          <w:szCs w:val="28"/>
        </w:rPr>
        <w:t xml:space="preserve"> р</w:t>
      </w:r>
      <w:r w:rsidR="00F879D9" w:rsidRPr="00797176">
        <w:rPr>
          <w:b/>
        </w:rPr>
        <w:t>.</w:t>
      </w:r>
      <w:r w:rsidR="00F56C19" w:rsidRPr="00797176">
        <w:br w:type="page"/>
      </w:r>
      <w:r w:rsidR="00FF78CE" w:rsidRPr="00797176">
        <w:rPr>
          <w:b/>
        </w:rPr>
        <w:lastRenderedPageBreak/>
        <w:t>ЛИСТ ПОГОДЖЕННЯ</w:t>
      </w:r>
      <w:r w:rsidR="006522C7" w:rsidRPr="00797176">
        <w:rPr>
          <w:b/>
        </w:rPr>
        <w:br/>
      </w:r>
      <w:r w:rsidR="00FF78CE" w:rsidRPr="00797176">
        <w:rPr>
          <w:b/>
        </w:rPr>
        <w:t>освітньо-професійної програми</w:t>
      </w:r>
    </w:p>
    <w:p w:rsidR="00FF78CE" w:rsidRPr="00797176" w:rsidRDefault="00FF78CE" w:rsidP="00473397"/>
    <w:p w:rsidR="00F56C19" w:rsidRPr="00797176" w:rsidRDefault="00F56C19" w:rsidP="00473397"/>
    <w:tbl>
      <w:tblPr>
        <w:tblW w:w="9837" w:type="dxa"/>
        <w:tblLook w:val="00A0" w:firstRow="1" w:lastRow="0" w:firstColumn="1" w:lastColumn="0" w:noHBand="0" w:noVBand="0"/>
      </w:tblPr>
      <w:tblGrid>
        <w:gridCol w:w="4928"/>
        <w:gridCol w:w="4909"/>
      </w:tblGrid>
      <w:tr w:rsidR="00D056CE" w:rsidRPr="00797176" w:rsidTr="00F56C19">
        <w:tc>
          <w:tcPr>
            <w:tcW w:w="4928" w:type="dxa"/>
          </w:tcPr>
          <w:p w:rsidR="00FF78CE" w:rsidRPr="00797176" w:rsidRDefault="00FF78CE" w:rsidP="00F56C19">
            <w:pPr>
              <w:rPr>
                <w:caps/>
              </w:rPr>
            </w:pPr>
            <w:r w:rsidRPr="00797176">
              <w:rPr>
                <w:caps/>
              </w:rPr>
              <w:t>Погоджено</w:t>
            </w:r>
          </w:p>
        </w:tc>
        <w:tc>
          <w:tcPr>
            <w:tcW w:w="4909" w:type="dxa"/>
          </w:tcPr>
          <w:p w:rsidR="00FF78CE" w:rsidRPr="00797176" w:rsidRDefault="00FF78CE" w:rsidP="00F56C19">
            <w:pPr>
              <w:rPr>
                <w:caps/>
              </w:rPr>
            </w:pPr>
            <w:r w:rsidRPr="00797176">
              <w:rPr>
                <w:caps/>
              </w:rPr>
              <w:t>Погоджено</w:t>
            </w:r>
          </w:p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>
            <w:r w:rsidRPr="00797176">
              <w:t>Перший проректор</w:t>
            </w:r>
          </w:p>
          <w:p w:rsidR="00FF78CE" w:rsidRPr="00797176" w:rsidRDefault="00FF78CE" w:rsidP="00F56C19">
            <w:r w:rsidRPr="00797176">
              <w:t>з науково-педагогічної роботи</w:t>
            </w:r>
          </w:p>
        </w:tc>
        <w:tc>
          <w:tcPr>
            <w:tcW w:w="4909" w:type="dxa"/>
          </w:tcPr>
          <w:p w:rsidR="00FF78CE" w:rsidRPr="00797176" w:rsidRDefault="00FF78CE" w:rsidP="00F56C19">
            <w:r w:rsidRPr="00797176">
              <w:t>Проректор</w:t>
            </w:r>
          </w:p>
          <w:p w:rsidR="00FF78CE" w:rsidRPr="00797176" w:rsidRDefault="00FF78CE" w:rsidP="00F56C19">
            <w:r w:rsidRPr="00797176">
              <w:t>з науково-педагогічної роботи</w:t>
            </w:r>
          </w:p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/>
          <w:p w:rsidR="00FF78CE" w:rsidRPr="00797176" w:rsidRDefault="00FF78CE" w:rsidP="00F56C19">
            <w:r w:rsidRPr="00797176">
              <w:t xml:space="preserve">____________Н. В. </w:t>
            </w:r>
            <w:proofErr w:type="spellStart"/>
            <w:r w:rsidRPr="00797176">
              <w:t>Притульська</w:t>
            </w:r>
            <w:proofErr w:type="spellEnd"/>
          </w:p>
        </w:tc>
        <w:tc>
          <w:tcPr>
            <w:tcW w:w="4909" w:type="dxa"/>
          </w:tcPr>
          <w:p w:rsidR="00FF78CE" w:rsidRPr="00797176" w:rsidRDefault="00FF78CE" w:rsidP="00F56C19"/>
          <w:p w:rsidR="00FF78CE" w:rsidRPr="00797176" w:rsidRDefault="00FF78CE" w:rsidP="00F56C19">
            <w:r w:rsidRPr="00797176">
              <w:t>______________С. Л. Шаповал</w:t>
            </w:r>
          </w:p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C05F95">
            <w:r w:rsidRPr="00797176">
              <w:t>_____________ 201</w:t>
            </w:r>
            <w:r w:rsidR="00C05F95">
              <w:t>9</w:t>
            </w:r>
            <w:r w:rsidRPr="00797176">
              <w:t xml:space="preserve"> р.</w:t>
            </w:r>
          </w:p>
        </w:tc>
        <w:tc>
          <w:tcPr>
            <w:tcW w:w="4909" w:type="dxa"/>
          </w:tcPr>
          <w:p w:rsidR="00FF78CE" w:rsidRPr="00797176" w:rsidRDefault="00FF78CE" w:rsidP="00C05F95">
            <w:r w:rsidRPr="00797176">
              <w:t>______________ 201</w:t>
            </w:r>
            <w:r w:rsidR="00C05F95">
              <w:t>9</w:t>
            </w:r>
            <w:r w:rsidRPr="00797176">
              <w:t xml:space="preserve"> р.</w:t>
            </w:r>
          </w:p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/>
        </w:tc>
        <w:tc>
          <w:tcPr>
            <w:tcW w:w="4909" w:type="dxa"/>
          </w:tcPr>
          <w:p w:rsidR="00FF78CE" w:rsidRPr="00797176" w:rsidRDefault="00FF78CE" w:rsidP="00F56C19"/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/>
        </w:tc>
        <w:tc>
          <w:tcPr>
            <w:tcW w:w="4909" w:type="dxa"/>
          </w:tcPr>
          <w:p w:rsidR="00FF78CE" w:rsidRPr="00797176" w:rsidRDefault="00FF78CE" w:rsidP="00F56C19"/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/>
        </w:tc>
        <w:tc>
          <w:tcPr>
            <w:tcW w:w="4909" w:type="dxa"/>
          </w:tcPr>
          <w:p w:rsidR="00FF78CE" w:rsidRPr="00797176" w:rsidRDefault="00FF78CE" w:rsidP="00F56C19"/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/>
        </w:tc>
        <w:tc>
          <w:tcPr>
            <w:tcW w:w="4909" w:type="dxa"/>
          </w:tcPr>
          <w:p w:rsidR="00FF78CE" w:rsidRPr="00797176" w:rsidRDefault="00FF78CE" w:rsidP="00F56C19"/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>
            <w:pPr>
              <w:rPr>
                <w:caps/>
              </w:rPr>
            </w:pPr>
            <w:r w:rsidRPr="00797176">
              <w:rPr>
                <w:caps/>
              </w:rPr>
              <w:t>Погоджено</w:t>
            </w:r>
          </w:p>
        </w:tc>
        <w:tc>
          <w:tcPr>
            <w:tcW w:w="4909" w:type="dxa"/>
          </w:tcPr>
          <w:p w:rsidR="00FF78CE" w:rsidRPr="00797176" w:rsidRDefault="00FF78CE" w:rsidP="00F56C19">
            <w:pPr>
              <w:rPr>
                <w:caps/>
              </w:rPr>
            </w:pPr>
            <w:r w:rsidRPr="00797176">
              <w:rPr>
                <w:caps/>
              </w:rPr>
              <w:t>Погоджено</w:t>
            </w:r>
          </w:p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>
            <w:r w:rsidRPr="00797176">
              <w:t>Начальник навчального відділу КНТЕУ</w:t>
            </w:r>
          </w:p>
        </w:tc>
        <w:tc>
          <w:tcPr>
            <w:tcW w:w="4909" w:type="dxa"/>
          </w:tcPr>
          <w:p w:rsidR="00FF78CE" w:rsidRPr="00797176" w:rsidRDefault="00FF78CE" w:rsidP="00F56C19">
            <w:r w:rsidRPr="00797176">
              <w:t>Начальник навчально-методичного відділу КНТЕУ</w:t>
            </w:r>
          </w:p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>
            <w:r w:rsidRPr="00797176">
              <w:t xml:space="preserve">______________ К. В. Мостика </w:t>
            </w:r>
          </w:p>
        </w:tc>
        <w:tc>
          <w:tcPr>
            <w:tcW w:w="4909" w:type="dxa"/>
          </w:tcPr>
          <w:p w:rsidR="00FF78CE" w:rsidRPr="00797176" w:rsidRDefault="00FF78CE" w:rsidP="00F56C19">
            <w:r w:rsidRPr="00797176">
              <w:t xml:space="preserve">______________ Т. В. </w:t>
            </w:r>
            <w:proofErr w:type="spellStart"/>
            <w:r w:rsidRPr="00797176">
              <w:t>Божко</w:t>
            </w:r>
            <w:proofErr w:type="spellEnd"/>
            <w:r w:rsidRPr="00797176">
              <w:t xml:space="preserve"> </w:t>
            </w:r>
          </w:p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C05F95">
            <w:r w:rsidRPr="00797176">
              <w:t>_____________ 201</w:t>
            </w:r>
            <w:r w:rsidR="00C05F95">
              <w:t>9</w:t>
            </w:r>
            <w:r w:rsidRPr="00797176">
              <w:t xml:space="preserve"> р.</w:t>
            </w:r>
          </w:p>
        </w:tc>
        <w:tc>
          <w:tcPr>
            <w:tcW w:w="4909" w:type="dxa"/>
          </w:tcPr>
          <w:p w:rsidR="00FF78CE" w:rsidRPr="00797176" w:rsidRDefault="00FF78CE" w:rsidP="00C05F95">
            <w:r w:rsidRPr="00797176">
              <w:t>______________ 201</w:t>
            </w:r>
            <w:r w:rsidR="00C05F95">
              <w:t>9</w:t>
            </w:r>
            <w:r w:rsidRPr="00797176">
              <w:t xml:space="preserve"> р.</w:t>
            </w:r>
          </w:p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/>
        </w:tc>
        <w:tc>
          <w:tcPr>
            <w:tcW w:w="4909" w:type="dxa"/>
          </w:tcPr>
          <w:p w:rsidR="00FF78CE" w:rsidRPr="00797176" w:rsidRDefault="00FF78CE" w:rsidP="00F56C19"/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/>
        </w:tc>
        <w:tc>
          <w:tcPr>
            <w:tcW w:w="4909" w:type="dxa"/>
          </w:tcPr>
          <w:p w:rsidR="00FF78CE" w:rsidRPr="00797176" w:rsidRDefault="00FF78CE" w:rsidP="00F56C19"/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/>
        </w:tc>
        <w:tc>
          <w:tcPr>
            <w:tcW w:w="4909" w:type="dxa"/>
          </w:tcPr>
          <w:p w:rsidR="00FF78CE" w:rsidRPr="00797176" w:rsidRDefault="00FF78CE" w:rsidP="00F56C19"/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/>
        </w:tc>
        <w:tc>
          <w:tcPr>
            <w:tcW w:w="4909" w:type="dxa"/>
          </w:tcPr>
          <w:p w:rsidR="00FF78CE" w:rsidRPr="00797176" w:rsidRDefault="00FF78CE" w:rsidP="00F56C19"/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>
            <w:pPr>
              <w:rPr>
                <w:caps/>
              </w:rPr>
            </w:pPr>
            <w:r w:rsidRPr="00797176">
              <w:rPr>
                <w:caps/>
              </w:rPr>
              <w:t>Погоджено</w:t>
            </w:r>
          </w:p>
        </w:tc>
        <w:tc>
          <w:tcPr>
            <w:tcW w:w="4909" w:type="dxa"/>
          </w:tcPr>
          <w:p w:rsidR="00FF78CE" w:rsidRPr="00797176" w:rsidRDefault="00FF78CE" w:rsidP="00F56C19">
            <w:pPr>
              <w:rPr>
                <w:caps/>
              </w:rPr>
            </w:pPr>
            <w:r w:rsidRPr="00797176">
              <w:rPr>
                <w:caps/>
              </w:rPr>
              <w:t>Погоджено</w:t>
            </w:r>
          </w:p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AB7002">
            <w:r w:rsidRPr="00797176">
              <w:t xml:space="preserve">Завідувач кафедри </w:t>
            </w:r>
            <w:r w:rsidR="00AB7002" w:rsidRPr="00797176">
              <w:t>маркетингу</w:t>
            </w:r>
            <w:r w:rsidR="00AF2CBF">
              <w:t xml:space="preserve"> КНТЕУ</w:t>
            </w:r>
          </w:p>
        </w:tc>
        <w:tc>
          <w:tcPr>
            <w:tcW w:w="4909" w:type="dxa"/>
          </w:tcPr>
          <w:p w:rsidR="00FF78CE" w:rsidRPr="00797176" w:rsidRDefault="00FF78CE" w:rsidP="002C772F">
            <w:r w:rsidRPr="00797176">
              <w:t xml:space="preserve">Представник </w:t>
            </w:r>
            <w:proofErr w:type="spellStart"/>
            <w:r w:rsidRPr="00797176">
              <w:t>РСС</w:t>
            </w:r>
            <w:proofErr w:type="spellEnd"/>
          </w:p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/>
          <w:p w:rsidR="00FF78CE" w:rsidRPr="00797176" w:rsidRDefault="00C05F95" w:rsidP="00F56C19">
            <w:r>
              <w:t xml:space="preserve">_____________________ </w:t>
            </w:r>
            <w:r w:rsidR="005448D0">
              <w:t>Є. В. Ромат</w:t>
            </w:r>
          </w:p>
        </w:tc>
        <w:tc>
          <w:tcPr>
            <w:tcW w:w="4909" w:type="dxa"/>
          </w:tcPr>
          <w:p w:rsidR="00FF78CE" w:rsidRPr="00797176" w:rsidRDefault="00FF78CE" w:rsidP="00F56C19"/>
          <w:p w:rsidR="00FF78CE" w:rsidRPr="00797176" w:rsidRDefault="00FF78CE" w:rsidP="001E141C">
            <w:r w:rsidRPr="00797176">
              <w:t>__________________</w:t>
            </w:r>
            <w:r w:rsidR="002C772F">
              <w:t xml:space="preserve"> В. </w:t>
            </w:r>
            <w:r w:rsidR="001E141C">
              <w:t>В</w:t>
            </w:r>
            <w:r w:rsidR="002C772F">
              <w:t xml:space="preserve">. </w:t>
            </w:r>
            <w:proofErr w:type="spellStart"/>
            <w:r w:rsidR="002C772F">
              <w:t>Бахмат</w:t>
            </w:r>
            <w:proofErr w:type="spellEnd"/>
          </w:p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5448D0">
            <w:r w:rsidRPr="00797176">
              <w:t>______________ 201</w:t>
            </w:r>
            <w:r w:rsidR="005448D0">
              <w:t>9</w:t>
            </w:r>
            <w:r w:rsidRPr="00797176">
              <w:t xml:space="preserve"> р.</w:t>
            </w:r>
          </w:p>
        </w:tc>
        <w:tc>
          <w:tcPr>
            <w:tcW w:w="4909" w:type="dxa"/>
          </w:tcPr>
          <w:p w:rsidR="00FF78CE" w:rsidRPr="00797176" w:rsidRDefault="00FF78CE" w:rsidP="00C05F95">
            <w:r w:rsidRPr="00797176">
              <w:t>______________ 201</w:t>
            </w:r>
            <w:r w:rsidR="00C05F95">
              <w:t>9</w:t>
            </w:r>
            <w:r w:rsidRPr="00797176">
              <w:t xml:space="preserve"> р.</w:t>
            </w:r>
          </w:p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/>
        </w:tc>
        <w:tc>
          <w:tcPr>
            <w:tcW w:w="4909" w:type="dxa"/>
          </w:tcPr>
          <w:p w:rsidR="00FF78CE" w:rsidRPr="00797176" w:rsidRDefault="00FF78CE" w:rsidP="00F56C19"/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/>
        </w:tc>
        <w:tc>
          <w:tcPr>
            <w:tcW w:w="4909" w:type="dxa"/>
          </w:tcPr>
          <w:p w:rsidR="00FF78CE" w:rsidRPr="00797176" w:rsidRDefault="00FF78CE" w:rsidP="00F56C19"/>
        </w:tc>
      </w:tr>
      <w:tr w:rsidR="00D056CE" w:rsidRPr="00797176" w:rsidTr="00F56C19">
        <w:tc>
          <w:tcPr>
            <w:tcW w:w="4928" w:type="dxa"/>
          </w:tcPr>
          <w:p w:rsidR="00FF78CE" w:rsidRPr="00797176" w:rsidRDefault="00C05F95" w:rsidP="00F56C19">
            <w:r w:rsidRPr="00797176">
              <w:t>ПОГОДЖЕНО</w:t>
            </w:r>
          </w:p>
        </w:tc>
        <w:tc>
          <w:tcPr>
            <w:tcW w:w="4909" w:type="dxa"/>
          </w:tcPr>
          <w:p w:rsidR="00FF78CE" w:rsidRPr="00797176" w:rsidRDefault="00C05F95" w:rsidP="00F56C19">
            <w:r w:rsidRPr="00797176">
              <w:t>ПОГОДЖЕНО</w:t>
            </w:r>
          </w:p>
        </w:tc>
      </w:tr>
      <w:tr w:rsidR="00D056CE" w:rsidRPr="00797176" w:rsidTr="00F56C19">
        <w:tc>
          <w:tcPr>
            <w:tcW w:w="4928" w:type="dxa"/>
          </w:tcPr>
          <w:p w:rsidR="00FF78CE" w:rsidRPr="00797176" w:rsidRDefault="004A05CE" w:rsidP="004A05CE">
            <w:r>
              <w:t>З</w:t>
            </w:r>
            <w:r w:rsidR="00D056CE">
              <w:t>аступник директора ТОВ «Міжнародний маркетинг-центр»</w:t>
            </w:r>
          </w:p>
        </w:tc>
        <w:tc>
          <w:tcPr>
            <w:tcW w:w="4909" w:type="dxa"/>
          </w:tcPr>
          <w:p w:rsidR="00FF78CE" w:rsidRPr="00797176" w:rsidRDefault="004A05CE" w:rsidP="002D428B">
            <w:r>
              <w:t>Директор розвитку Східного регіону ТОВ «</w:t>
            </w:r>
            <w:proofErr w:type="spellStart"/>
            <w:r>
              <w:t>Брокард</w:t>
            </w:r>
            <w:proofErr w:type="spellEnd"/>
            <w:r>
              <w:t>-Україна»</w:t>
            </w:r>
          </w:p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/>
          <w:p w:rsidR="00FF78CE" w:rsidRPr="00797176" w:rsidRDefault="00FF78CE" w:rsidP="004A05CE">
            <w:r w:rsidRPr="00797176">
              <w:t>____________________</w:t>
            </w:r>
            <w:r w:rsidR="004A05CE">
              <w:t xml:space="preserve"> В. А. Сосновий</w:t>
            </w:r>
          </w:p>
        </w:tc>
        <w:tc>
          <w:tcPr>
            <w:tcW w:w="4909" w:type="dxa"/>
          </w:tcPr>
          <w:p w:rsidR="00FF78CE" w:rsidRPr="00797176" w:rsidRDefault="00FF78CE" w:rsidP="00F56C19"/>
          <w:p w:rsidR="00FF78CE" w:rsidRPr="00797176" w:rsidRDefault="00FF78CE" w:rsidP="004A05CE">
            <w:r w:rsidRPr="00797176">
              <w:t>___________________</w:t>
            </w:r>
            <w:r w:rsidR="004A05CE">
              <w:t xml:space="preserve"> Т. В. Звягінцева </w:t>
            </w:r>
          </w:p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C05F95">
            <w:r w:rsidRPr="00797176">
              <w:t>______________ 201</w:t>
            </w:r>
            <w:r w:rsidR="00C05F95">
              <w:t>9</w:t>
            </w:r>
            <w:r w:rsidRPr="00797176">
              <w:t xml:space="preserve"> р.</w:t>
            </w:r>
          </w:p>
        </w:tc>
        <w:tc>
          <w:tcPr>
            <w:tcW w:w="4909" w:type="dxa"/>
          </w:tcPr>
          <w:p w:rsidR="00FF78CE" w:rsidRPr="00797176" w:rsidRDefault="00FF78CE" w:rsidP="00C05F95">
            <w:r w:rsidRPr="00797176">
              <w:t>______________ 201</w:t>
            </w:r>
            <w:r w:rsidR="00C05F95">
              <w:t>9</w:t>
            </w:r>
            <w:r w:rsidRPr="00797176">
              <w:t xml:space="preserve"> р.</w:t>
            </w:r>
          </w:p>
        </w:tc>
      </w:tr>
      <w:tr w:rsidR="00D056CE" w:rsidRPr="00797176" w:rsidTr="00F56C19">
        <w:tc>
          <w:tcPr>
            <w:tcW w:w="4928" w:type="dxa"/>
          </w:tcPr>
          <w:p w:rsidR="00FF78CE" w:rsidRPr="00797176" w:rsidRDefault="00FF78CE" w:rsidP="00F56C19"/>
        </w:tc>
        <w:tc>
          <w:tcPr>
            <w:tcW w:w="4909" w:type="dxa"/>
          </w:tcPr>
          <w:p w:rsidR="00FF78CE" w:rsidRPr="00797176" w:rsidRDefault="00FF78CE" w:rsidP="00F56C19"/>
        </w:tc>
      </w:tr>
    </w:tbl>
    <w:p w:rsidR="00F879D9" w:rsidRPr="00797176" w:rsidRDefault="00F56C19" w:rsidP="00F56C19">
      <w:pPr>
        <w:jc w:val="center"/>
        <w:rPr>
          <w:b/>
        </w:rPr>
      </w:pPr>
      <w:r w:rsidRPr="00797176">
        <w:br w:type="page"/>
      </w:r>
      <w:r w:rsidR="00F879D9" w:rsidRPr="00797176">
        <w:rPr>
          <w:b/>
        </w:rPr>
        <w:lastRenderedPageBreak/>
        <w:t>ПЕРЕДМОВА</w:t>
      </w:r>
    </w:p>
    <w:p w:rsidR="00F879D9" w:rsidRPr="00797176" w:rsidRDefault="00F879D9" w:rsidP="00473397"/>
    <w:p w:rsidR="00F879D9" w:rsidRPr="00797176" w:rsidRDefault="00F879D9" w:rsidP="00AF2CBF">
      <w:pPr>
        <w:spacing w:line="360" w:lineRule="auto"/>
        <w:ind w:firstLine="709"/>
        <w:jc w:val="both"/>
      </w:pPr>
      <w:r w:rsidRPr="00797176">
        <w:t xml:space="preserve">Розроблено робочою групою </w:t>
      </w:r>
      <w:r w:rsidR="00A63081" w:rsidRPr="00797176">
        <w:t>в</w:t>
      </w:r>
      <w:r w:rsidRPr="00797176">
        <w:t xml:space="preserve"> складі:</w:t>
      </w:r>
    </w:p>
    <w:p w:rsidR="00AF2CBF" w:rsidRPr="00FC0E3E" w:rsidRDefault="00AF2CBF" w:rsidP="00AF2CBF">
      <w:pPr>
        <w:spacing w:line="360" w:lineRule="auto"/>
        <w:ind w:firstLine="709"/>
        <w:jc w:val="both"/>
        <w:rPr>
          <w:szCs w:val="28"/>
        </w:rPr>
      </w:pPr>
      <w:r w:rsidRPr="00FC0E3E">
        <w:rPr>
          <w:szCs w:val="28"/>
        </w:rPr>
        <w:t>1. Попова</w:t>
      </w:r>
      <w:r w:rsidR="008D34F6">
        <w:rPr>
          <w:szCs w:val="28"/>
        </w:rPr>
        <w:t> </w:t>
      </w:r>
      <w:r w:rsidRPr="00FC0E3E">
        <w:rPr>
          <w:szCs w:val="28"/>
        </w:rPr>
        <w:t>Н.</w:t>
      </w:r>
      <w:r w:rsidR="008D34F6">
        <w:rPr>
          <w:szCs w:val="28"/>
        </w:rPr>
        <w:t> </w:t>
      </w:r>
      <w:r w:rsidRPr="00FC0E3E">
        <w:rPr>
          <w:szCs w:val="28"/>
        </w:rPr>
        <w:t>В. – д</w:t>
      </w:r>
      <w:r>
        <w:rPr>
          <w:szCs w:val="28"/>
        </w:rPr>
        <w:t xml:space="preserve">октор </w:t>
      </w:r>
      <w:r w:rsidRPr="00FC0E3E">
        <w:rPr>
          <w:szCs w:val="28"/>
        </w:rPr>
        <w:t>екон</w:t>
      </w:r>
      <w:r>
        <w:rPr>
          <w:szCs w:val="28"/>
        </w:rPr>
        <w:t xml:space="preserve">омічних </w:t>
      </w:r>
      <w:r w:rsidRPr="00FC0E3E">
        <w:rPr>
          <w:szCs w:val="28"/>
        </w:rPr>
        <w:t>наук, доцент, завідувач кафедр</w:t>
      </w:r>
      <w:r>
        <w:rPr>
          <w:szCs w:val="28"/>
        </w:rPr>
        <w:t>и</w:t>
      </w:r>
      <w:r w:rsidRPr="00FC0E3E">
        <w:rPr>
          <w:szCs w:val="28"/>
        </w:rPr>
        <w:t xml:space="preserve"> маркетингу та торговельного підприємництва</w:t>
      </w:r>
      <w:bookmarkStart w:id="1" w:name="OLE_LINK1"/>
      <w:bookmarkStart w:id="2" w:name="OLE_LINK2"/>
      <w:r>
        <w:rPr>
          <w:szCs w:val="28"/>
        </w:rPr>
        <w:t xml:space="preserve"> Харківського торговельно-економічного інституту КНТЕУ</w:t>
      </w:r>
      <w:bookmarkEnd w:id="1"/>
      <w:bookmarkEnd w:id="2"/>
      <w:r>
        <w:rPr>
          <w:szCs w:val="28"/>
        </w:rPr>
        <w:t>, керівник групи.</w:t>
      </w:r>
    </w:p>
    <w:p w:rsidR="00AF2CBF" w:rsidRPr="00FC0E3E" w:rsidRDefault="00AF2CBF" w:rsidP="00AF2CBF">
      <w:pPr>
        <w:spacing w:line="360" w:lineRule="auto"/>
        <w:ind w:firstLine="709"/>
        <w:jc w:val="both"/>
        <w:rPr>
          <w:szCs w:val="28"/>
        </w:rPr>
      </w:pPr>
      <w:r w:rsidRPr="00FC0E3E">
        <w:rPr>
          <w:szCs w:val="28"/>
        </w:rPr>
        <w:t>2. Катаєв</w:t>
      </w:r>
      <w:r w:rsidR="008D34F6">
        <w:rPr>
          <w:szCs w:val="28"/>
        </w:rPr>
        <w:t> </w:t>
      </w:r>
      <w:r w:rsidRPr="00FC0E3E">
        <w:rPr>
          <w:szCs w:val="28"/>
        </w:rPr>
        <w:t>А.</w:t>
      </w:r>
      <w:r w:rsidR="008D34F6">
        <w:rPr>
          <w:szCs w:val="28"/>
        </w:rPr>
        <w:t> </w:t>
      </w:r>
      <w:r w:rsidRPr="00FC0E3E">
        <w:rPr>
          <w:szCs w:val="28"/>
        </w:rPr>
        <w:t>В. – канд</w:t>
      </w:r>
      <w:r>
        <w:rPr>
          <w:szCs w:val="28"/>
        </w:rPr>
        <w:t xml:space="preserve">идат </w:t>
      </w:r>
      <w:r w:rsidRPr="00FC0E3E">
        <w:rPr>
          <w:szCs w:val="28"/>
        </w:rPr>
        <w:t>екон</w:t>
      </w:r>
      <w:r>
        <w:rPr>
          <w:szCs w:val="28"/>
        </w:rPr>
        <w:t xml:space="preserve">омічних </w:t>
      </w:r>
      <w:r w:rsidRPr="00FC0E3E">
        <w:rPr>
          <w:szCs w:val="28"/>
        </w:rPr>
        <w:t>наук, доцент, заступник директора з на</w:t>
      </w:r>
      <w:r>
        <w:rPr>
          <w:szCs w:val="28"/>
        </w:rPr>
        <w:t>уково-</w:t>
      </w:r>
      <w:r w:rsidRPr="00FC0E3E">
        <w:rPr>
          <w:szCs w:val="28"/>
        </w:rPr>
        <w:t>педагогічної роботи</w:t>
      </w:r>
      <w:r>
        <w:rPr>
          <w:szCs w:val="28"/>
        </w:rPr>
        <w:t xml:space="preserve"> Харківського торговельно-економічного інституту КНТЕУ.</w:t>
      </w:r>
      <w:r w:rsidRPr="00FC0E3E">
        <w:rPr>
          <w:szCs w:val="28"/>
        </w:rPr>
        <w:t xml:space="preserve"> </w:t>
      </w:r>
    </w:p>
    <w:p w:rsidR="00452F96" w:rsidRDefault="00AF2CBF" w:rsidP="00AF2CBF">
      <w:pPr>
        <w:spacing w:line="360" w:lineRule="auto"/>
        <w:ind w:firstLine="709"/>
        <w:jc w:val="both"/>
        <w:rPr>
          <w:szCs w:val="28"/>
        </w:rPr>
      </w:pPr>
      <w:r w:rsidRPr="00FC0E3E">
        <w:rPr>
          <w:szCs w:val="28"/>
        </w:rPr>
        <w:t>3. Невертій Г</w:t>
      </w:r>
      <w:r>
        <w:rPr>
          <w:szCs w:val="28"/>
        </w:rPr>
        <w:t>. С. – кандидат економічних наук, доцент, доцент кафедри маркетингу та торговельного підприємництва Харківського торговельно-економічного інституту КНТЕУ.</w:t>
      </w:r>
    </w:p>
    <w:p w:rsidR="00AF2CBF" w:rsidRDefault="00AF2CBF" w:rsidP="00AF2CBF">
      <w:pPr>
        <w:spacing w:line="360" w:lineRule="auto"/>
        <w:ind w:firstLine="709"/>
        <w:jc w:val="both"/>
        <w:rPr>
          <w:szCs w:val="28"/>
        </w:rPr>
      </w:pPr>
    </w:p>
    <w:p w:rsidR="00AF2CBF" w:rsidRDefault="00AF2CBF" w:rsidP="00AF2CBF">
      <w:pPr>
        <w:spacing w:line="360" w:lineRule="auto"/>
        <w:ind w:firstLine="709"/>
        <w:jc w:val="both"/>
        <w:rPr>
          <w:szCs w:val="28"/>
        </w:rPr>
      </w:pPr>
    </w:p>
    <w:p w:rsidR="00AF2CBF" w:rsidRPr="00FC0E3E" w:rsidRDefault="00AF2CBF" w:rsidP="00AF2CBF">
      <w:pPr>
        <w:spacing w:line="360" w:lineRule="auto"/>
        <w:ind w:firstLine="709"/>
        <w:jc w:val="both"/>
        <w:rPr>
          <w:szCs w:val="28"/>
        </w:rPr>
      </w:pPr>
      <w:r w:rsidRPr="00FC0E3E">
        <w:rPr>
          <w:szCs w:val="28"/>
        </w:rPr>
        <w:t>Рецензії-відгуки зовнішніх стейкхолдерів:</w:t>
      </w:r>
    </w:p>
    <w:p w:rsidR="00AF2CBF" w:rsidRPr="00FC0E3E" w:rsidRDefault="00AF2CBF" w:rsidP="00AF2CBF">
      <w:pPr>
        <w:spacing w:line="360" w:lineRule="auto"/>
        <w:ind w:firstLine="709"/>
        <w:jc w:val="both"/>
        <w:rPr>
          <w:szCs w:val="28"/>
        </w:rPr>
      </w:pPr>
      <w:r w:rsidRPr="00FC0E3E">
        <w:rPr>
          <w:szCs w:val="28"/>
        </w:rPr>
        <w:t>1. Сосновий В. А. – заступник директора ТОВ «Міжнародний маркетинг-центр».</w:t>
      </w:r>
    </w:p>
    <w:p w:rsidR="00AF2CBF" w:rsidRPr="00797176" w:rsidRDefault="00AF2CBF" w:rsidP="00AF2CBF">
      <w:pPr>
        <w:spacing w:line="360" w:lineRule="auto"/>
        <w:ind w:firstLine="709"/>
        <w:jc w:val="both"/>
      </w:pPr>
      <w:r w:rsidRPr="00FC0E3E">
        <w:rPr>
          <w:szCs w:val="28"/>
        </w:rPr>
        <w:t>2. Звягінцева Т. В. – директор розвитку Східного регіону ТОВ «</w:t>
      </w:r>
      <w:proofErr w:type="spellStart"/>
      <w:r w:rsidRPr="00FC0E3E">
        <w:rPr>
          <w:szCs w:val="28"/>
        </w:rPr>
        <w:t>Брокард</w:t>
      </w:r>
      <w:proofErr w:type="spellEnd"/>
      <w:r w:rsidRPr="00FC0E3E">
        <w:rPr>
          <w:szCs w:val="28"/>
        </w:rPr>
        <w:t>–Україна».</w:t>
      </w:r>
    </w:p>
    <w:p w:rsidR="00AA73B2" w:rsidRPr="00797176" w:rsidRDefault="00AA73B2" w:rsidP="00F56C19">
      <w:pPr>
        <w:ind w:firstLine="708"/>
      </w:pPr>
    </w:p>
    <w:p w:rsidR="00F879D9" w:rsidRPr="00797176" w:rsidRDefault="00F879D9" w:rsidP="00473397"/>
    <w:p w:rsidR="001D1DA8" w:rsidRPr="00797176" w:rsidRDefault="00452F96" w:rsidP="00F56C19">
      <w:pPr>
        <w:jc w:val="center"/>
        <w:rPr>
          <w:b/>
        </w:rPr>
      </w:pPr>
      <w:r w:rsidRPr="00797176">
        <w:br w:type="page"/>
      </w:r>
      <w:r w:rsidRPr="00797176">
        <w:rPr>
          <w:b/>
        </w:rPr>
        <w:lastRenderedPageBreak/>
        <w:t xml:space="preserve">1. </w:t>
      </w:r>
      <w:r w:rsidR="00F879D9" w:rsidRPr="00797176">
        <w:rPr>
          <w:b/>
        </w:rPr>
        <w:t>Профіль освіт</w:t>
      </w:r>
      <w:r w:rsidR="00AA73B2" w:rsidRPr="00797176">
        <w:rPr>
          <w:b/>
        </w:rPr>
        <w:t>ньої програми</w:t>
      </w:r>
      <w:r w:rsidR="003F62F4">
        <w:rPr>
          <w:b/>
        </w:rPr>
        <w:t xml:space="preserve"> </w:t>
      </w:r>
      <w:r w:rsidR="00AA73B2" w:rsidRPr="00797176">
        <w:rPr>
          <w:b/>
        </w:rPr>
        <w:t>зі спеціальності 075</w:t>
      </w:r>
      <w:r w:rsidR="00F56C19" w:rsidRPr="00797176">
        <w:rPr>
          <w:b/>
        </w:rPr>
        <w:t xml:space="preserve"> «</w:t>
      </w:r>
      <w:r w:rsidR="00AA73B2" w:rsidRPr="00797176">
        <w:rPr>
          <w:b/>
        </w:rPr>
        <w:t>Маркетинг</w:t>
      </w:r>
      <w:r w:rsidR="00F56C19" w:rsidRPr="00797176">
        <w:rPr>
          <w:b/>
        </w:rPr>
        <w:t>»</w:t>
      </w:r>
      <w:r w:rsidR="003F62F4">
        <w:rPr>
          <w:b/>
        </w:rPr>
        <w:br/>
      </w:r>
      <w:r w:rsidR="00F879D9" w:rsidRPr="00797176">
        <w:rPr>
          <w:b/>
        </w:rPr>
        <w:t xml:space="preserve">(за спеціалізацією </w:t>
      </w:r>
      <w:r w:rsidR="00F56C19" w:rsidRPr="00797176">
        <w:rPr>
          <w:b/>
        </w:rPr>
        <w:t>«</w:t>
      </w:r>
      <w:r w:rsidR="00AA73B2" w:rsidRPr="00797176">
        <w:rPr>
          <w:b/>
        </w:rPr>
        <w:t>Маркетинг</w:t>
      </w:r>
      <w:r w:rsidR="00F56C19" w:rsidRPr="00797176">
        <w:rPr>
          <w:b/>
        </w:rPr>
        <w:t>»</w:t>
      </w:r>
      <w:r w:rsidR="00F879D9" w:rsidRPr="00797176">
        <w:rPr>
          <w:b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167"/>
        <w:gridCol w:w="6585"/>
      </w:tblGrid>
      <w:tr w:rsidR="00F879D9" w:rsidRPr="005112CF" w:rsidTr="00F961F0">
        <w:trPr>
          <w:trHeight w:val="20"/>
        </w:trPr>
        <w:tc>
          <w:tcPr>
            <w:tcW w:w="5000" w:type="pct"/>
            <w:gridSpan w:val="2"/>
            <w:shd w:val="clear" w:color="auto" w:fill="E0E0E0"/>
          </w:tcPr>
          <w:p w:rsidR="00F879D9" w:rsidRPr="005112CF" w:rsidRDefault="00F879D9" w:rsidP="004B3F01">
            <w:pPr>
              <w:jc w:val="center"/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1 – Загальна інформація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955E4E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 xml:space="preserve">Повна назва </w:t>
            </w:r>
            <w:r w:rsidR="00955E4E" w:rsidRPr="005112CF">
              <w:rPr>
                <w:b/>
                <w:sz w:val="26"/>
                <w:szCs w:val="26"/>
              </w:rPr>
              <w:t xml:space="preserve">ЗВО </w:t>
            </w:r>
            <w:r w:rsidRPr="005112CF">
              <w:rPr>
                <w:b/>
                <w:sz w:val="26"/>
                <w:szCs w:val="26"/>
              </w:rPr>
              <w:t>та структурного підрозділу</w:t>
            </w:r>
          </w:p>
        </w:tc>
        <w:tc>
          <w:tcPr>
            <w:tcW w:w="3376" w:type="pct"/>
          </w:tcPr>
          <w:p w:rsidR="001D1DA8" w:rsidRPr="005112CF" w:rsidRDefault="006D35C9" w:rsidP="00F961F0">
            <w:pPr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Київський національний торговельно-економічний університет</w:t>
            </w:r>
          </w:p>
          <w:p w:rsidR="001D1DA8" w:rsidRPr="005112CF" w:rsidRDefault="006D35C9" w:rsidP="00F961F0">
            <w:pPr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Харківський торговельно-економічний інститут</w:t>
            </w:r>
          </w:p>
          <w:p w:rsidR="00F879D9" w:rsidRPr="005112CF" w:rsidRDefault="001D1DA8" w:rsidP="00F961F0">
            <w:pPr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К</w:t>
            </w:r>
            <w:r w:rsidR="006D35C9" w:rsidRPr="005112CF">
              <w:rPr>
                <w:sz w:val="26"/>
                <w:szCs w:val="26"/>
              </w:rPr>
              <w:t>афедра маркетингу та торговельного підприємництва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A27851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Ступінь вищої освіти та назва кваліфікації мовою оригіналу</w:t>
            </w:r>
          </w:p>
        </w:tc>
        <w:tc>
          <w:tcPr>
            <w:tcW w:w="3376" w:type="pct"/>
          </w:tcPr>
          <w:p w:rsidR="00F879D9" w:rsidRPr="005112CF" w:rsidRDefault="00685D1F" w:rsidP="0002482B">
            <w:pPr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Ступінь вищої освіти бакалавр спеціальність «Маркетинг» спеціалізація «Маркетинг»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A27851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Офіційна назва освітньої програми</w:t>
            </w:r>
          </w:p>
        </w:tc>
        <w:tc>
          <w:tcPr>
            <w:tcW w:w="3376" w:type="pct"/>
          </w:tcPr>
          <w:p w:rsidR="00F879D9" w:rsidRPr="005112CF" w:rsidRDefault="00685D1F" w:rsidP="00F961F0">
            <w:pPr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«</w:t>
            </w:r>
            <w:r w:rsidR="00E25993" w:rsidRPr="005112CF">
              <w:rPr>
                <w:sz w:val="26"/>
                <w:szCs w:val="26"/>
              </w:rPr>
              <w:t>Маркетинг</w:t>
            </w:r>
            <w:r w:rsidRPr="005112CF">
              <w:rPr>
                <w:sz w:val="26"/>
                <w:szCs w:val="26"/>
              </w:rPr>
              <w:t>»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A27851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Тип диплому та обсяг освітньої програми</w:t>
            </w:r>
          </w:p>
        </w:tc>
        <w:tc>
          <w:tcPr>
            <w:tcW w:w="3376" w:type="pct"/>
          </w:tcPr>
          <w:p w:rsidR="00F879D9" w:rsidRPr="005112CF" w:rsidRDefault="00E25993" w:rsidP="00F961F0">
            <w:pPr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Диплом бакалавра, одиничний</w:t>
            </w:r>
            <w:r w:rsidR="002D428B" w:rsidRPr="005112CF">
              <w:rPr>
                <w:sz w:val="26"/>
                <w:szCs w:val="26"/>
              </w:rPr>
              <w:t>:</w:t>
            </w:r>
          </w:p>
          <w:p w:rsidR="002D428B" w:rsidRPr="005112CF" w:rsidRDefault="00736A70" w:rsidP="002D428B">
            <w:pPr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1. Н</w:t>
            </w:r>
            <w:r w:rsidR="002D428B" w:rsidRPr="005112CF">
              <w:rPr>
                <w:sz w:val="26"/>
                <w:szCs w:val="26"/>
              </w:rPr>
              <w:t>а базі повної загальної середньої освіти – 240</w:t>
            </w:r>
            <w:r w:rsidRPr="005112CF">
              <w:rPr>
                <w:sz w:val="26"/>
                <w:szCs w:val="26"/>
              </w:rPr>
              <w:t> </w:t>
            </w:r>
            <w:r w:rsidR="002D428B" w:rsidRPr="005112CF">
              <w:rPr>
                <w:sz w:val="26"/>
                <w:szCs w:val="26"/>
              </w:rPr>
              <w:t>кредитів ЄКТС, термін навчання 3 роки 10 місяців</w:t>
            </w:r>
            <w:r w:rsidRPr="005112CF">
              <w:rPr>
                <w:sz w:val="26"/>
                <w:szCs w:val="26"/>
              </w:rPr>
              <w:t>.</w:t>
            </w:r>
          </w:p>
          <w:p w:rsidR="00736A70" w:rsidRPr="005112CF" w:rsidRDefault="00736A70" w:rsidP="00736A70">
            <w:pPr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2. Н</w:t>
            </w:r>
            <w:r w:rsidR="002D428B" w:rsidRPr="005112CF">
              <w:rPr>
                <w:sz w:val="26"/>
                <w:szCs w:val="26"/>
              </w:rPr>
              <w:t xml:space="preserve">а базі ступеня «молодший бакалавр» (освітньо-кваліфікаційного рівня «молодший спеціаліст») заклад вищої освіти має право визнати та </w:t>
            </w:r>
            <w:proofErr w:type="spellStart"/>
            <w:r w:rsidR="002D428B" w:rsidRPr="005112CF">
              <w:rPr>
                <w:sz w:val="26"/>
                <w:szCs w:val="26"/>
              </w:rPr>
              <w:t>перезарахувати</w:t>
            </w:r>
            <w:proofErr w:type="spellEnd"/>
            <w:r w:rsidR="002D428B" w:rsidRPr="005112CF">
              <w:rPr>
                <w:sz w:val="26"/>
                <w:szCs w:val="26"/>
              </w:rPr>
              <w:t xml:space="preserve"> кредити </w:t>
            </w:r>
            <w:proofErr w:type="spellStart"/>
            <w:r w:rsidR="002D428B" w:rsidRPr="005112CF">
              <w:rPr>
                <w:sz w:val="26"/>
                <w:szCs w:val="26"/>
              </w:rPr>
              <w:t>ЄКТС</w:t>
            </w:r>
            <w:proofErr w:type="spellEnd"/>
            <w:r w:rsidR="002D428B" w:rsidRPr="005112CF">
              <w:rPr>
                <w:sz w:val="26"/>
                <w:szCs w:val="26"/>
              </w:rPr>
              <w:t>, отримані в межах попередньої освітньої програми підготовки молодшого бакалавра (молодшого спеціаліста):</w:t>
            </w:r>
          </w:p>
          <w:p w:rsidR="00736A70" w:rsidRPr="005112CF" w:rsidRDefault="002D428B" w:rsidP="00736A70">
            <w:pPr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- спеціальностей галузі знань 07 «Управління та адміністрування», а також спеціальності 051</w:t>
            </w:r>
            <w:r w:rsidR="00736A70" w:rsidRPr="005112CF">
              <w:rPr>
                <w:sz w:val="26"/>
                <w:szCs w:val="26"/>
              </w:rPr>
              <w:t> </w:t>
            </w:r>
            <w:r w:rsidRPr="005112CF">
              <w:rPr>
                <w:sz w:val="26"/>
                <w:szCs w:val="26"/>
              </w:rPr>
              <w:t>«Економіка» – не більше, ніж 120 кредитів ЄКТС;</w:t>
            </w:r>
          </w:p>
          <w:p w:rsidR="002D428B" w:rsidRPr="005112CF" w:rsidRDefault="002D428B" w:rsidP="00736A70">
            <w:pPr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- інших спеціальностей – не більше, ніж 60 кредитів ЄКТС.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A27851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Наявність акредитації</w:t>
            </w:r>
          </w:p>
        </w:tc>
        <w:tc>
          <w:tcPr>
            <w:tcW w:w="3376" w:type="pct"/>
          </w:tcPr>
          <w:p w:rsidR="00E25993" w:rsidRPr="005112CF" w:rsidRDefault="00E25993" w:rsidP="00F961F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Міністерство освіти і науки України; Україна</w:t>
            </w:r>
          </w:p>
          <w:p w:rsidR="00F879D9" w:rsidRPr="005112CF" w:rsidRDefault="00E25993" w:rsidP="00F961F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 xml:space="preserve">Сертифікат про акредитацію </w:t>
            </w:r>
            <w:r w:rsidR="00C61856" w:rsidRPr="005112CF">
              <w:rPr>
                <w:sz w:val="26"/>
                <w:szCs w:val="26"/>
              </w:rPr>
              <w:t>НД №</w:t>
            </w:r>
            <w:r w:rsidR="001D1DA8" w:rsidRPr="005112CF">
              <w:rPr>
                <w:sz w:val="26"/>
                <w:szCs w:val="26"/>
              </w:rPr>
              <w:t> </w:t>
            </w:r>
            <w:r w:rsidR="00C31DD8" w:rsidRPr="005112CF">
              <w:rPr>
                <w:sz w:val="26"/>
                <w:szCs w:val="26"/>
              </w:rPr>
              <w:t>2196081</w:t>
            </w:r>
            <w:r w:rsidR="00C61856" w:rsidRPr="005112CF">
              <w:rPr>
                <w:sz w:val="26"/>
                <w:szCs w:val="26"/>
              </w:rPr>
              <w:t xml:space="preserve"> </w:t>
            </w:r>
            <w:r w:rsidR="00C31DD8" w:rsidRPr="005112CF">
              <w:rPr>
                <w:sz w:val="26"/>
                <w:szCs w:val="26"/>
              </w:rPr>
              <w:t>від 26.04</w:t>
            </w:r>
            <w:r w:rsidRPr="005112CF">
              <w:rPr>
                <w:sz w:val="26"/>
                <w:szCs w:val="26"/>
              </w:rPr>
              <w:t>.2017</w:t>
            </w:r>
            <w:r w:rsidR="00F961F0" w:rsidRPr="005112CF">
              <w:rPr>
                <w:sz w:val="26"/>
                <w:szCs w:val="26"/>
              </w:rPr>
              <w:t> </w:t>
            </w:r>
            <w:r w:rsidR="001D1DA8" w:rsidRPr="005112CF">
              <w:rPr>
                <w:sz w:val="26"/>
                <w:szCs w:val="26"/>
              </w:rPr>
              <w:t xml:space="preserve">р., </w:t>
            </w:r>
            <w:r w:rsidRPr="005112CF">
              <w:rPr>
                <w:sz w:val="26"/>
                <w:szCs w:val="26"/>
              </w:rPr>
              <w:t xml:space="preserve">термін дії до </w:t>
            </w:r>
            <w:r w:rsidR="00C31DD8" w:rsidRPr="005112CF">
              <w:rPr>
                <w:sz w:val="26"/>
                <w:szCs w:val="26"/>
              </w:rPr>
              <w:t>01.07.2027</w:t>
            </w:r>
            <w:r w:rsidRPr="005112CF">
              <w:rPr>
                <w:sz w:val="26"/>
                <w:szCs w:val="26"/>
              </w:rPr>
              <w:t xml:space="preserve"> р.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A27851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Цикл/рівень</w:t>
            </w:r>
          </w:p>
        </w:tc>
        <w:tc>
          <w:tcPr>
            <w:tcW w:w="3376" w:type="pct"/>
          </w:tcPr>
          <w:p w:rsidR="00F879D9" w:rsidRPr="005112CF" w:rsidRDefault="00E25993" w:rsidP="00F961F0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НРК</w:t>
            </w:r>
            <w:proofErr w:type="spellEnd"/>
            <w:r w:rsidRPr="005112CF">
              <w:rPr>
                <w:sz w:val="26"/>
                <w:szCs w:val="26"/>
              </w:rPr>
              <w:t xml:space="preserve"> України – </w:t>
            </w:r>
            <w:r w:rsidR="00AC7661" w:rsidRPr="005112CF">
              <w:rPr>
                <w:sz w:val="26"/>
                <w:szCs w:val="26"/>
              </w:rPr>
              <w:t>7</w:t>
            </w:r>
            <w:r w:rsidRPr="005112CF">
              <w:rPr>
                <w:sz w:val="26"/>
                <w:szCs w:val="26"/>
              </w:rPr>
              <w:t xml:space="preserve"> рівень, FQ-EHEA  – перший цикл, EQF-LLL  – 6 рівень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A27851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Передумови</w:t>
            </w:r>
          </w:p>
        </w:tc>
        <w:tc>
          <w:tcPr>
            <w:tcW w:w="3376" w:type="pct"/>
          </w:tcPr>
          <w:p w:rsidR="00F879D9" w:rsidRPr="005112CF" w:rsidRDefault="00E25993" w:rsidP="00F961F0">
            <w:pPr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Наявність повної загальної середньої освіти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A27851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Мова</w:t>
            </w:r>
            <w:r w:rsidR="00F937DD" w:rsidRPr="005112CF">
              <w:rPr>
                <w:b/>
                <w:sz w:val="26"/>
                <w:szCs w:val="26"/>
              </w:rPr>
              <w:t xml:space="preserve"> </w:t>
            </w:r>
            <w:r w:rsidRPr="005112CF">
              <w:rPr>
                <w:b/>
                <w:sz w:val="26"/>
                <w:szCs w:val="26"/>
              </w:rPr>
              <w:t>(и) викладання</w:t>
            </w:r>
          </w:p>
        </w:tc>
        <w:tc>
          <w:tcPr>
            <w:tcW w:w="3376" w:type="pct"/>
          </w:tcPr>
          <w:p w:rsidR="00F879D9" w:rsidRPr="005112CF" w:rsidRDefault="00E25993" w:rsidP="00F961F0">
            <w:pPr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Українська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A27851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Термін дії освітньої програми</w:t>
            </w:r>
          </w:p>
        </w:tc>
        <w:tc>
          <w:tcPr>
            <w:tcW w:w="3376" w:type="pct"/>
          </w:tcPr>
          <w:p w:rsidR="00F879D9" w:rsidRPr="005112CF" w:rsidRDefault="001D1DA8" w:rsidP="00F961F0">
            <w:pPr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До наступного планового оновлення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196E05" w:rsidRPr="005112CF" w:rsidRDefault="00F879D9" w:rsidP="00C15A0F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3376" w:type="pct"/>
          </w:tcPr>
          <w:p w:rsidR="00F879D9" w:rsidRPr="005112CF" w:rsidRDefault="00436C6F" w:rsidP="00623FB7">
            <w:pPr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http://htei.org.ua/main/zagalna-informaciya/oficijni-dokumenti/</w:t>
            </w:r>
          </w:p>
        </w:tc>
      </w:tr>
      <w:tr w:rsidR="00F879D9" w:rsidRPr="005112CF" w:rsidTr="00F961F0">
        <w:trPr>
          <w:trHeight w:val="20"/>
        </w:trPr>
        <w:tc>
          <w:tcPr>
            <w:tcW w:w="5000" w:type="pct"/>
            <w:gridSpan w:val="2"/>
            <w:shd w:val="clear" w:color="auto" w:fill="E0E0E0"/>
            <w:vAlign w:val="center"/>
          </w:tcPr>
          <w:p w:rsidR="00F879D9" w:rsidRPr="005112CF" w:rsidRDefault="00F879D9" w:rsidP="005E5F2D">
            <w:pPr>
              <w:jc w:val="center"/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2 – Мета освітньої програми</w:t>
            </w:r>
          </w:p>
        </w:tc>
      </w:tr>
      <w:tr w:rsidR="00F879D9" w:rsidRPr="005112CF" w:rsidTr="00F961F0">
        <w:trPr>
          <w:trHeight w:val="20"/>
        </w:trPr>
        <w:tc>
          <w:tcPr>
            <w:tcW w:w="5000" w:type="pct"/>
            <w:gridSpan w:val="2"/>
            <w:vAlign w:val="center"/>
          </w:tcPr>
          <w:p w:rsidR="009F7050" w:rsidRPr="005112CF" w:rsidRDefault="00A47847" w:rsidP="00F961F0">
            <w:pPr>
              <w:jc w:val="both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 xml:space="preserve">Підготовка висококваліфікованих фахівців, які </w:t>
            </w:r>
            <w:r w:rsidR="001C1AB0" w:rsidRPr="005112CF">
              <w:rPr>
                <w:sz w:val="26"/>
                <w:szCs w:val="26"/>
              </w:rPr>
              <w:t xml:space="preserve">володіють сучасним економічним мисленням та відповідними </w:t>
            </w:r>
            <w:proofErr w:type="spellStart"/>
            <w:r w:rsidR="001C1AB0" w:rsidRPr="005112CF">
              <w:rPr>
                <w:sz w:val="26"/>
                <w:szCs w:val="26"/>
              </w:rPr>
              <w:t>компетентностями</w:t>
            </w:r>
            <w:proofErr w:type="spellEnd"/>
            <w:r w:rsidR="001C1AB0" w:rsidRPr="005112CF">
              <w:rPr>
                <w:sz w:val="26"/>
                <w:szCs w:val="26"/>
              </w:rPr>
              <w:t>, необхідними для провадження ефективної маркетингової діяльності.</w:t>
            </w:r>
          </w:p>
        </w:tc>
      </w:tr>
      <w:tr w:rsidR="00F879D9" w:rsidRPr="005112CF" w:rsidTr="00F961F0">
        <w:trPr>
          <w:trHeight w:val="20"/>
        </w:trPr>
        <w:tc>
          <w:tcPr>
            <w:tcW w:w="5000" w:type="pct"/>
            <w:gridSpan w:val="2"/>
            <w:shd w:val="clear" w:color="auto" w:fill="E0E0E0"/>
            <w:vAlign w:val="center"/>
          </w:tcPr>
          <w:p w:rsidR="00F879D9" w:rsidRPr="005112CF" w:rsidRDefault="00F879D9" w:rsidP="005E5F2D">
            <w:pPr>
              <w:jc w:val="center"/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 xml:space="preserve">3 </w:t>
            </w:r>
            <w:r w:rsidR="005E5F2D" w:rsidRPr="005112CF">
              <w:rPr>
                <w:b/>
                <w:sz w:val="26"/>
                <w:szCs w:val="26"/>
              </w:rPr>
              <w:t>–</w:t>
            </w:r>
            <w:r w:rsidRPr="005112CF">
              <w:rPr>
                <w:b/>
                <w:sz w:val="26"/>
                <w:szCs w:val="26"/>
              </w:rPr>
              <w:t xml:space="preserve"> Характеристика освітньої програми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5061A0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 xml:space="preserve">Предметна область (галузь знань, спеціальність, спеціалізація </w:t>
            </w:r>
            <w:r w:rsidRPr="005112CF">
              <w:rPr>
                <w:sz w:val="26"/>
                <w:szCs w:val="26"/>
              </w:rPr>
              <w:t>(за наявності)</w:t>
            </w:r>
            <w:r w:rsidRPr="005112CF">
              <w:rPr>
                <w:b/>
                <w:sz w:val="26"/>
                <w:szCs w:val="26"/>
              </w:rPr>
              <w:t>)</w:t>
            </w:r>
          </w:p>
        </w:tc>
        <w:tc>
          <w:tcPr>
            <w:tcW w:w="3376" w:type="pct"/>
            <w:vAlign w:val="center"/>
          </w:tcPr>
          <w:p w:rsidR="005711EF" w:rsidRPr="005112CF" w:rsidRDefault="006331E2" w:rsidP="00F961F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Галузь знань 07 «Управління та адміністрування», спеціальність 075 «Маркетинг»,  спеціалізація «Маркетинг».</w:t>
            </w:r>
            <w:r w:rsidR="007A461A" w:rsidRPr="005112CF">
              <w:rPr>
                <w:sz w:val="26"/>
                <w:szCs w:val="26"/>
              </w:rPr>
              <w:t xml:space="preserve"> </w:t>
            </w:r>
            <w:r w:rsidR="003A0C60" w:rsidRPr="005112CF">
              <w:rPr>
                <w:sz w:val="26"/>
                <w:szCs w:val="26"/>
              </w:rPr>
              <w:t xml:space="preserve">Дисципліни, які формують основні компетентності </w:t>
            </w:r>
            <w:r w:rsidR="00467507" w:rsidRPr="005112CF">
              <w:rPr>
                <w:sz w:val="26"/>
                <w:szCs w:val="26"/>
              </w:rPr>
              <w:t>67,5</w:t>
            </w:r>
            <w:r w:rsidR="003A0C60" w:rsidRPr="005112CF">
              <w:rPr>
                <w:sz w:val="26"/>
                <w:szCs w:val="26"/>
              </w:rPr>
              <w:t xml:space="preserve"> %, з них циклу загальної підготовки – </w:t>
            </w:r>
            <w:r w:rsidR="00467507" w:rsidRPr="005112CF">
              <w:rPr>
                <w:sz w:val="26"/>
                <w:szCs w:val="26"/>
              </w:rPr>
              <w:t>33,3</w:t>
            </w:r>
            <w:r w:rsidR="003A0C60" w:rsidRPr="005112CF">
              <w:rPr>
                <w:sz w:val="26"/>
                <w:szCs w:val="26"/>
              </w:rPr>
              <w:t xml:space="preserve"> %, циклу професійної підготовки – </w:t>
            </w:r>
            <w:r w:rsidR="00467507" w:rsidRPr="005112CF">
              <w:rPr>
                <w:sz w:val="26"/>
                <w:szCs w:val="26"/>
              </w:rPr>
              <w:t>66</w:t>
            </w:r>
            <w:r w:rsidR="0020268B" w:rsidRPr="005112CF">
              <w:rPr>
                <w:sz w:val="26"/>
                <w:szCs w:val="26"/>
              </w:rPr>
              <w:t>,</w:t>
            </w:r>
            <w:r w:rsidR="00467507" w:rsidRPr="005112CF">
              <w:rPr>
                <w:sz w:val="26"/>
                <w:szCs w:val="26"/>
              </w:rPr>
              <w:t>7</w:t>
            </w:r>
            <w:r w:rsidR="0020268B" w:rsidRPr="005112CF">
              <w:rPr>
                <w:sz w:val="26"/>
                <w:szCs w:val="26"/>
              </w:rPr>
              <w:t> </w:t>
            </w:r>
            <w:r w:rsidR="003A0C60" w:rsidRPr="005112CF">
              <w:rPr>
                <w:sz w:val="26"/>
                <w:szCs w:val="26"/>
              </w:rPr>
              <w:t>%</w:t>
            </w:r>
            <w:r w:rsidR="00467507" w:rsidRPr="005112CF">
              <w:rPr>
                <w:sz w:val="26"/>
                <w:szCs w:val="26"/>
              </w:rPr>
              <w:t>.</w:t>
            </w:r>
            <w:r w:rsidR="003A0C60" w:rsidRPr="005112CF">
              <w:rPr>
                <w:sz w:val="26"/>
                <w:szCs w:val="26"/>
              </w:rPr>
              <w:t xml:space="preserve"> </w:t>
            </w:r>
          </w:p>
          <w:p w:rsidR="00F961F0" w:rsidRPr="005112CF" w:rsidRDefault="003A0C60" w:rsidP="00F961F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lastRenderedPageBreak/>
              <w:t>Дисципліни за вибором здобувача вищої освіти – 26</w:t>
            </w:r>
            <w:r w:rsidR="0020268B" w:rsidRPr="005112CF">
              <w:rPr>
                <w:sz w:val="26"/>
                <w:szCs w:val="26"/>
              </w:rPr>
              <w:t>,3 </w:t>
            </w:r>
            <w:r w:rsidRPr="005112CF">
              <w:rPr>
                <w:sz w:val="26"/>
                <w:szCs w:val="26"/>
              </w:rPr>
              <w:t>%, з них циклу загальної підготовки – 2</w:t>
            </w:r>
            <w:r w:rsidR="00467507" w:rsidRPr="005112CF">
              <w:rPr>
                <w:sz w:val="26"/>
                <w:szCs w:val="26"/>
              </w:rPr>
              <w:t>8,6</w:t>
            </w:r>
            <w:r w:rsidR="0020268B" w:rsidRPr="005112CF">
              <w:rPr>
                <w:sz w:val="26"/>
                <w:szCs w:val="26"/>
              </w:rPr>
              <w:t> </w:t>
            </w:r>
            <w:r w:rsidRPr="005112CF">
              <w:rPr>
                <w:sz w:val="26"/>
                <w:szCs w:val="26"/>
              </w:rPr>
              <w:t xml:space="preserve">%, циклу професійної підготовки – </w:t>
            </w:r>
            <w:r w:rsidR="007A461A" w:rsidRPr="005112CF">
              <w:rPr>
                <w:sz w:val="26"/>
                <w:szCs w:val="26"/>
              </w:rPr>
              <w:t>71,4</w:t>
            </w:r>
            <w:r w:rsidR="00467507" w:rsidRPr="005112CF">
              <w:rPr>
                <w:sz w:val="26"/>
                <w:szCs w:val="26"/>
              </w:rPr>
              <w:t> </w:t>
            </w:r>
            <w:r w:rsidRPr="005112CF">
              <w:rPr>
                <w:sz w:val="26"/>
                <w:szCs w:val="26"/>
              </w:rPr>
              <w:t>%</w:t>
            </w:r>
            <w:r w:rsidR="00467507" w:rsidRPr="005112CF">
              <w:rPr>
                <w:sz w:val="26"/>
                <w:szCs w:val="26"/>
              </w:rPr>
              <w:t>.</w:t>
            </w:r>
            <w:r w:rsidR="007A461A" w:rsidRPr="005112CF">
              <w:rPr>
                <w:sz w:val="26"/>
                <w:szCs w:val="26"/>
              </w:rPr>
              <w:t xml:space="preserve"> </w:t>
            </w:r>
          </w:p>
          <w:p w:rsidR="00467507" w:rsidRPr="005112CF" w:rsidRDefault="00467507" w:rsidP="00F961F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Практична підготовка – 5 %, підготовка до випускного кваліфікаційного екзамену та атестація – 1,3 %</w:t>
            </w:r>
            <w:r w:rsidR="00461FF5" w:rsidRPr="005112CF">
              <w:rPr>
                <w:sz w:val="26"/>
                <w:szCs w:val="26"/>
              </w:rPr>
              <w:t>.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5061A0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lastRenderedPageBreak/>
              <w:t>Орієнтація освітньої програми</w:t>
            </w:r>
          </w:p>
        </w:tc>
        <w:tc>
          <w:tcPr>
            <w:tcW w:w="3376" w:type="pct"/>
          </w:tcPr>
          <w:p w:rsidR="00955E4E" w:rsidRPr="005112CF" w:rsidRDefault="00F937DD" w:rsidP="00F961F0">
            <w:pPr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Освітньо-професійна</w:t>
            </w:r>
            <w:r w:rsidR="00EA45E2" w:rsidRPr="005112CF">
              <w:rPr>
                <w:sz w:val="26"/>
                <w:szCs w:val="26"/>
              </w:rPr>
              <w:t xml:space="preserve"> прикладна</w:t>
            </w:r>
            <w:r w:rsidR="00874F5C" w:rsidRPr="005112CF">
              <w:rPr>
                <w:sz w:val="26"/>
                <w:szCs w:val="26"/>
              </w:rPr>
              <w:t>.</w:t>
            </w:r>
          </w:p>
          <w:p w:rsidR="00706EEF" w:rsidRPr="005112CF" w:rsidRDefault="00E53FFA" w:rsidP="005D71E6">
            <w:pPr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 xml:space="preserve">Програма орієнтована на </w:t>
            </w:r>
            <w:r w:rsidR="00717D67" w:rsidRPr="005112CF">
              <w:rPr>
                <w:sz w:val="26"/>
                <w:szCs w:val="26"/>
              </w:rPr>
              <w:t>пог</w:t>
            </w:r>
            <w:r w:rsidRPr="005112CF">
              <w:rPr>
                <w:sz w:val="26"/>
                <w:szCs w:val="26"/>
              </w:rPr>
              <w:t>либ</w:t>
            </w:r>
            <w:r w:rsidR="00717D67" w:rsidRPr="005112CF">
              <w:rPr>
                <w:sz w:val="26"/>
                <w:szCs w:val="26"/>
              </w:rPr>
              <w:t xml:space="preserve">лену </w:t>
            </w:r>
            <w:r w:rsidR="000A3BE1" w:rsidRPr="005112CF">
              <w:rPr>
                <w:sz w:val="26"/>
                <w:szCs w:val="26"/>
              </w:rPr>
              <w:t>фахову</w:t>
            </w:r>
            <w:r w:rsidRPr="005112CF">
              <w:rPr>
                <w:sz w:val="26"/>
                <w:szCs w:val="26"/>
              </w:rPr>
              <w:t xml:space="preserve"> підготовку маркетологів, які є здатними до швидкої адаптації до </w:t>
            </w:r>
            <w:r w:rsidR="005D71E6">
              <w:rPr>
                <w:sz w:val="26"/>
                <w:szCs w:val="26"/>
              </w:rPr>
              <w:t xml:space="preserve">сучасних </w:t>
            </w:r>
            <w:r w:rsidRPr="005112CF">
              <w:rPr>
                <w:sz w:val="26"/>
                <w:szCs w:val="26"/>
              </w:rPr>
              <w:t>умов ведення економічної діяльності.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5061A0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Основний фокус освітньої програми та спеціалізації</w:t>
            </w:r>
          </w:p>
        </w:tc>
        <w:tc>
          <w:tcPr>
            <w:tcW w:w="3376" w:type="pct"/>
          </w:tcPr>
          <w:p w:rsidR="00FF6144" w:rsidRPr="005112CF" w:rsidRDefault="00FF6144" w:rsidP="00C61856">
            <w:pPr>
              <w:jc w:val="both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Програми націлена на всебічне вивчення маркетингової діяльності як форми взаємодії суб’єктів ринкових відносин для задоволення їх економічних та соціальних інтересів.</w:t>
            </w:r>
          </w:p>
          <w:p w:rsidR="00F879D9" w:rsidRPr="005112CF" w:rsidRDefault="00F879D9" w:rsidP="00C61856">
            <w:pPr>
              <w:jc w:val="both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Ключові слова</w:t>
            </w:r>
            <w:r w:rsidR="006331E2" w:rsidRPr="005112CF">
              <w:rPr>
                <w:sz w:val="26"/>
                <w:szCs w:val="26"/>
              </w:rPr>
              <w:t>: маркетинг, комплекс маркетингу, маркетингові комунікації</w:t>
            </w:r>
            <w:r w:rsidR="005F1B2B" w:rsidRPr="005112CF">
              <w:rPr>
                <w:sz w:val="26"/>
                <w:szCs w:val="26"/>
              </w:rPr>
              <w:t>.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5061A0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Особливості програми</w:t>
            </w:r>
          </w:p>
        </w:tc>
        <w:tc>
          <w:tcPr>
            <w:tcW w:w="3376" w:type="pct"/>
          </w:tcPr>
          <w:p w:rsidR="00F91AF3" w:rsidRPr="005112CF" w:rsidRDefault="00366EF5" w:rsidP="00A1526E">
            <w:pPr>
              <w:jc w:val="both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 xml:space="preserve">Практична підготовка </w:t>
            </w:r>
            <w:r w:rsidR="00923440" w:rsidRPr="005112CF">
              <w:rPr>
                <w:sz w:val="26"/>
                <w:szCs w:val="26"/>
              </w:rPr>
              <w:t xml:space="preserve">впродовж </w:t>
            </w:r>
            <w:r w:rsidRPr="005112CF">
              <w:rPr>
                <w:sz w:val="26"/>
                <w:szCs w:val="26"/>
              </w:rPr>
              <w:t xml:space="preserve">навчання </w:t>
            </w:r>
            <w:r w:rsidR="00E53FFA" w:rsidRPr="005112CF">
              <w:rPr>
                <w:sz w:val="26"/>
                <w:szCs w:val="26"/>
              </w:rPr>
              <w:t>в організаціях, які</w:t>
            </w:r>
            <w:r w:rsidRPr="005112CF">
              <w:rPr>
                <w:sz w:val="26"/>
                <w:szCs w:val="26"/>
              </w:rPr>
              <w:t xml:space="preserve"> займаються маркетинговою діяльністю</w:t>
            </w:r>
            <w:r w:rsidR="00A858C4" w:rsidRPr="005112CF">
              <w:rPr>
                <w:sz w:val="26"/>
                <w:szCs w:val="26"/>
              </w:rPr>
              <w:t xml:space="preserve">; </w:t>
            </w:r>
            <w:r w:rsidR="00A1526E" w:rsidRPr="00C72D92">
              <w:rPr>
                <w:sz w:val="26"/>
                <w:szCs w:val="26"/>
              </w:rPr>
              <w:t xml:space="preserve">інтерактивні виїзні практичні заняття; </w:t>
            </w:r>
            <w:r w:rsidR="00F71136" w:rsidRPr="005112CF">
              <w:rPr>
                <w:sz w:val="26"/>
                <w:szCs w:val="26"/>
              </w:rPr>
              <w:t>поглиблене вивчення іноземн</w:t>
            </w:r>
            <w:r w:rsidR="00A1526E">
              <w:rPr>
                <w:sz w:val="26"/>
                <w:szCs w:val="26"/>
              </w:rPr>
              <w:t>ої</w:t>
            </w:r>
            <w:r w:rsidR="00F71136" w:rsidRPr="005112CF">
              <w:rPr>
                <w:sz w:val="26"/>
                <w:szCs w:val="26"/>
              </w:rPr>
              <w:t xml:space="preserve"> мов</w:t>
            </w:r>
            <w:r w:rsidR="00A1526E">
              <w:rPr>
                <w:sz w:val="26"/>
                <w:szCs w:val="26"/>
              </w:rPr>
              <w:t>и</w:t>
            </w:r>
            <w:r w:rsidR="00F71136" w:rsidRPr="005112CF">
              <w:rPr>
                <w:sz w:val="26"/>
                <w:szCs w:val="26"/>
              </w:rPr>
              <w:t>.</w:t>
            </w:r>
          </w:p>
        </w:tc>
      </w:tr>
      <w:tr w:rsidR="00F879D9" w:rsidRPr="005112CF" w:rsidTr="00F961F0">
        <w:trPr>
          <w:trHeight w:val="20"/>
        </w:trPr>
        <w:tc>
          <w:tcPr>
            <w:tcW w:w="5000" w:type="pct"/>
            <w:gridSpan w:val="2"/>
            <w:shd w:val="clear" w:color="auto" w:fill="E0E0E0"/>
            <w:vAlign w:val="center"/>
          </w:tcPr>
          <w:p w:rsidR="00F879D9" w:rsidRPr="005112CF" w:rsidRDefault="00F879D9" w:rsidP="006F3AE5">
            <w:pPr>
              <w:jc w:val="center"/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4 – Придатність випускників</w:t>
            </w:r>
            <w:r w:rsidR="006F3AE5" w:rsidRPr="005112CF">
              <w:rPr>
                <w:b/>
                <w:sz w:val="26"/>
                <w:szCs w:val="26"/>
              </w:rPr>
              <w:t xml:space="preserve"> </w:t>
            </w:r>
            <w:r w:rsidRPr="005112CF">
              <w:rPr>
                <w:b/>
                <w:sz w:val="26"/>
                <w:szCs w:val="26"/>
              </w:rPr>
              <w:t>до працевлаштування та подальшого навчання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8D58E1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Придатність до працевлаштування</w:t>
            </w:r>
          </w:p>
        </w:tc>
        <w:tc>
          <w:tcPr>
            <w:tcW w:w="3376" w:type="pct"/>
          </w:tcPr>
          <w:p w:rsidR="00F879D9" w:rsidRPr="005112CF" w:rsidRDefault="00FF6209" w:rsidP="002D0353">
            <w:pPr>
              <w:jc w:val="both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 xml:space="preserve">Відповідно до </w:t>
            </w:r>
            <w:r w:rsidR="009E0845" w:rsidRPr="005112CF">
              <w:rPr>
                <w:sz w:val="26"/>
                <w:szCs w:val="26"/>
              </w:rPr>
              <w:t>Державн</w:t>
            </w:r>
            <w:r w:rsidRPr="005112CF">
              <w:rPr>
                <w:sz w:val="26"/>
                <w:szCs w:val="26"/>
              </w:rPr>
              <w:t>ого</w:t>
            </w:r>
            <w:r w:rsidR="009E0845" w:rsidRPr="005112CF">
              <w:rPr>
                <w:sz w:val="26"/>
                <w:szCs w:val="26"/>
              </w:rPr>
              <w:t xml:space="preserve"> класифікатор</w:t>
            </w:r>
            <w:r w:rsidRPr="005112CF">
              <w:rPr>
                <w:sz w:val="26"/>
                <w:szCs w:val="26"/>
              </w:rPr>
              <w:t>у</w:t>
            </w:r>
            <w:r w:rsidR="009E0845" w:rsidRPr="005112CF">
              <w:rPr>
                <w:sz w:val="26"/>
                <w:szCs w:val="26"/>
              </w:rPr>
              <w:t xml:space="preserve"> професій ДК</w:t>
            </w:r>
            <w:r w:rsidRPr="005112CF">
              <w:rPr>
                <w:sz w:val="26"/>
                <w:szCs w:val="26"/>
              </w:rPr>
              <w:t> </w:t>
            </w:r>
            <w:r w:rsidR="009E0845" w:rsidRPr="005112CF">
              <w:rPr>
                <w:sz w:val="26"/>
                <w:szCs w:val="26"/>
              </w:rPr>
              <w:t>003:2010 випускники можуть займати посади, які пов’язані з плановою (у т. ч. прогнозною), аналітичною, проектною діяльністю та управлінням маркетингом на підприємствах, в установах та організаціях усіх форм власності та видів економічної діяльності</w:t>
            </w:r>
            <w:r w:rsidR="002D0353" w:rsidRPr="005112CF">
              <w:rPr>
                <w:sz w:val="26"/>
                <w:szCs w:val="26"/>
              </w:rPr>
              <w:t xml:space="preserve">, а саме: </w:t>
            </w:r>
            <w:r w:rsidR="004B65E1" w:rsidRPr="005112CF">
              <w:rPr>
                <w:sz w:val="26"/>
                <w:szCs w:val="26"/>
              </w:rPr>
              <w:t>помічника керівника підприємства (установи, організації); представника торговельного; інспектора торговельного; організатора з постачання; організатора із збуту; закупника, агента комерційного; агента торговельного; комівояжера; торговця (обслуговування бізнесу)</w:t>
            </w:r>
            <w:r w:rsidR="002D0353" w:rsidRPr="005112CF">
              <w:rPr>
                <w:sz w:val="26"/>
                <w:szCs w:val="26"/>
              </w:rPr>
              <w:t>.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8D58E1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Подальше навчання</w:t>
            </w:r>
          </w:p>
        </w:tc>
        <w:tc>
          <w:tcPr>
            <w:tcW w:w="3376" w:type="pct"/>
          </w:tcPr>
          <w:p w:rsidR="00F879D9" w:rsidRPr="005112CF" w:rsidRDefault="001C1AB0" w:rsidP="001C1AB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Можливість продовжити навчання на другому (магістерському) рівні вищої освіти. Набуття додаткових кваліфікацій в системі післядипломної освіти.</w:t>
            </w:r>
          </w:p>
        </w:tc>
      </w:tr>
      <w:tr w:rsidR="00F879D9" w:rsidRPr="005112CF" w:rsidTr="00F961F0">
        <w:trPr>
          <w:trHeight w:val="20"/>
        </w:trPr>
        <w:tc>
          <w:tcPr>
            <w:tcW w:w="5000" w:type="pct"/>
            <w:gridSpan w:val="2"/>
            <w:shd w:val="clear" w:color="auto" w:fill="E0E0E0"/>
            <w:vAlign w:val="center"/>
          </w:tcPr>
          <w:p w:rsidR="00F879D9" w:rsidRPr="005112CF" w:rsidRDefault="00F879D9" w:rsidP="00CE5103">
            <w:pPr>
              <w:jc w:val="center"/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5 – Викладання та оцінювання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5061A0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Викладання та навчання</w:t>
            </w:r>
          </w:p>
        </w:tc>
        <w:tc>
          <w:tcPr>
            <w:tcW w:w="3376" w:type="pct"/>
            <w:vAlign w:val="center"/>
          </w:tcPr>
          <w:p w:rsidR="00F879D9" w:rsidRPr="005112CF" w:rsidRDefault="00366EF5" w:rsidP="006C7BCB">
            <w:pPr>
              <w:jc w:val="both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Збалансоване поєднання аудиторної та самостійної роботи на засадах проблемно-орієнтованого та інтерактивного навчання з використанням сучасних технологій та методик</w:t>
            </w:r>
            <w:r w:rsidR="001C7CC7" w:rsidRPr="005112CF">
              <w:rPr>
                <w:sz w:val="26"/>
                <w:szCs w:val="26"/>
              </w:rPr>
              <w:t xml:space="preserve"> </w:t>
            </w:r>
            <w:r w:rsidR="000D781A" w:rsidRPr="005112CF">
              <w:rPr>
                <w:sz w:val="26"/>
                <w:szCs w:val="26"/>
              </w:rPr>
              <w:t xml:space="preserve">активного навчання </w:t>
            </w:r>
            <w:r w:rsidR="001C7CC7" w:rsidRPr="005112CF">
              <w:rPr>
                <w:sz w:val="26"/>
                <w:szCs w:val="26"/>
              </w:rPr>
              <w:t>(у тому числі за допомогою технологій дистанційного навчання)</w:t>
            </w:r>
            <w:r w:rsidR="003C0DBB" w:rsidRPr="005112CF">
              <w:rPr>
                <w:sz w:val="26"/>
                <w:szCs w:val="26"/>
              </w:rPr>
              <w:t>;</w:t>
            </w:r>
            <w:r w:rsidRPr="005112CF">
              <w:rPr>
                <w:sz w:val="26"/>
                <w:szCs w:val="26"/>
              </w:rPr>
              <w:t xml:space="preserve"> </w:t>
            </w:r>
            <w:r w:rsidR="00DC4480" w:rsidRPr="005112CF">
              <w:rPr>
                <w:sz w:val="26"/>
                <w:szCs w:val="26"/>
              </w:rPr>
              <w:t xml:space="preserve">організація освітнього процесу побудована на принципах </w:t>
            </w:r>
            <w:proofErr w:type="spellStart"/>
            <w:r w:rsidRPr="005112CF">
              <w:rPr>
                <w:sz w:val="26"/>
                <w:szCs w:val="26"/>
              </w:rPr>
              <w:t>студент</w:t>
            </w:r>
            <w:r w:rsidR="00DC4480" w:rsidRPr="005112CF">
              <w:rPr>
                <w:sz w:val="26"/>
                <w:szCs w:val="26"/>
              </w:rPr>
              <w:t>оцентр</w:t>
            </w:r>
            <w:r w:rsidR="004F75AB" w:rsidRPr="005112CF">
              <w:rPr>
                <w:sz w:val="26"/>
                <w:szCs w:val="26"/>
              </w:rPr>
              <w:t>ованого</w:t>
            </w:r>
            <w:proofErr w:type="spellEnd"/>
            <w:r w:rsidR="004F75AB" w:rsidRPr="005112CF">
              <w:rPr>
                <w:sz w:val="26"/>
                <w:szCs w:val="26"/>
              </w:rPr>
              <w:t xml:space="preserve"> навчання.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5061A0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Оцінювання</w:t>
            </w:r>
          </w:p>
        </w:tc>
        <w:tc>
          <w:tcPr>
            <w:tcW w:w="3376" w:type="pct"/>
            <w:vAlign w:val="center"/>
          </w:tcPr>
          <w:p w:rsidR="00F879D9" w:rsidRDefault="00E53FFA" w:rsidP="001C7CC7">
            <w:pPr>
              <w:jc w:val="both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Письмові екзамени, усні презентації, поточний контроль (тестування, розв’язання задач та ситуаційних вправ, кейсів, дискусії, публічні виступи, есе), складання кваліфікаційного екзамену.</w:t>
            </w:r>
          </w:p>
          <w:p w:rsidR="00C15A0F" w:rsidRDefault="00C15A0F" w:rsidP="001C7CC7">
            <w:pPr>
              <w:jc w:val="both"/>
              <w:rPr>
                <w:sz w:val="26"/>
                <w:szCs w:val="26"/>
              </w:rPr>
            </w:pPr>
          </w:p>
          <w:p w:rsidR="00C15A0F" w:rsidRPr="005112CF" w:rsidRDefault="00C15A0F" w:rsidP="001C7CC7">
            <w:pPr>
              <w:jc w:val="both"/>
              <w:rPr>
                <w:sz w:val="26"/>
                <w:szCs w:val="26"/>
              </w:rPr>
            </w:pPr>
          </w:p>
        </w:tc>
      </w:tr>
      <w:tr w:rsidR="00F879D9" w:rsidRPr="005112CF" w:rsidTr="00F961F0">
        <w:trPr>
          <w:trHeight w:val="20"/>
        </w:trPr>
        <w:tc>
          <w:tcPr>
            <w:tcW w:w="5000" w:type="pct"/>
            <w:gridSpan w:val="2"/>
            <w:shd w:val="clear" w:color="auto" w:fill="E0E0E0"/>
            <w:vAlign w:val="center"/>
          </w:tcPr>
          <w:p w:rsidR="00F879D9" w:rsidRPr="005112CF" w:rsidRDefault="00F879D9" w:rsidP="005E5F2D">
            <w:pPr>
              <w:jc w:val="center"/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lastRenderedPageBreak/>
              <w:t>6 – Програмні компетентності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BD205E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Інтегральна компетентність</w:t>
            </w:r>
          </w:p>
        </w:tc>
        <w:tc>
          <w:tcPr>
            <w:tcW w:w="3376" w:type="pct"/>
            <w:vAlign w:val="center"/>
          </w:tcPr>
          <w:p w:rsidR="00F879D9" w:rsidRPr="005112CF" w:rsidRDefault="005C7314" w:rsidP="00C6185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</w:rPr>
            </w:pPr>
            <w:r w:rsidRPr="005112CF">
              <w:rPr>
                <w:sz w:val="26"/>
                <w:szCs w:val="26"/>
              </w:rPr>
              <w:t>Здатність вирішувати складні спеціалізовані задачі та практичні проблеми у сфері маркетингової діяльності або у процесі навчання, що передбачає застосування відповідних теорій та методів і характеризується комплексністю та невизначеністю умов.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F879D9" w:rsidRPr="005112CF" w:rsidRDefault="00F879D9" w:rsidP="00BD205E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Загальні компетентності (</w:t>
            </w:r>
            <w:proofErr w:type="spellStart"/>
            <w:r w:rsidRPr="005112CF">
              <w:rPr>
                <w:b/>
                <w:sz w:val="26"/>
                <w:szCs w:val="26"/>
              </w:rPr>
              <w:t>ЗК</w:t>
            </w:r>
            <w:proofErr w:type="spellEnd"/>
            <w:r w:rsidRPr="005112CF">
              <w:rPr>
                <w:b/>
                <w:sz w:val="26"/>
                <w:szCs w:val="26"/>
              </w:rPr>
              <w:t>)</w:t>
            </w:r>
          </w:p>
        </w:tc>
        <w:tc>
          <w:tcPr>
            <w:tcW w:w="3376" w:type="pct"/>
            <w:vAlign w:val="center"/>
          </w:tcPr>
          <w:p w:rsidR="005C7314" w:rsidRPr="005112CF" w:rsidRDefault="005C7314" w:rsidP="005C731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ЗК</w:t>
            </w:r>
            <w:proofErr w:type="spellEnd"/>
            <w:r w:rsidR="002B00DF" w:rsidRPr="005112CF">
              <w:rPr>
                <w:sz w:val="26"/>
                <w:szCs w:val="26"/>
              </w:rPr>
              <w:t> </w:t>
            </w:r>
            <w:r w:rsidRPr="005112CF">
              <w:rPr>
                <w:sz w:val="26"/>
                <w:szCs w:val="26"/>
              </w:rPr>
              <w:t xml:space="preserve">1.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 </w:t>
            </w:r>
          </w:p>
          <w:p w:rsidR="005C7314" w:rsidRPr="00250CE6" w:rsidRDefault="005C7314" w:rsidP="005C731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ЗК</w:t>
            </w:r>
            <w:proofErr w:type="spellEnd"/>
            <w:r w:rsidR="002B00DF" w:rsidRPr="005112CF">
              <w:rPr>
                <w:sz w:val="26"/>
                <w:szCs w:val="26"/>
              </w:rPr>
              <w:t> </w:t>
            </w:r>
            <w:r w:rsidRPr="005112CF">
              <w:rPr>
                <w:sz w:val="26"/>
                <w:szCs w:val="26"/>
              </w:rPr>
              <w:t>2.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</w:t>
            </w:r>
            <w:r w:rsidR="00250CE6" w:rsidRPr="00250CE6">
              <w:rPr>
                <w:sz w:val="26"/>
                <w:szCs w:val="26"/>
              </w:rPr>
              <w:t xml:space="preserve">; мати </w:t>
            </w:r>
            <w:r w:rsidR="00250CE6" w:rsidRPr="00995CA3">
              <w:rPr>
                <w:sz w:val="26"/>
                <w:szCs w:val="26"/>
              </w:rPr>
              <w:t>навичк</w:t>
            </w:r>
            <w:r w:rsidR="00250CE6" w:rsidRPr="00250CE6">
              <w:rPr>
                <w:sz w:val="26"/>
                <w:szCs w:val="26"/>
              </w:rPr>
              <w:t>и</w:t>
            </w:r>
            <w:r w:rsidR="00250CE6" w:rsidRPr="00995CA3">
              <w:rPr>
                <w:sz w:val="26"/>
                <w:szCs w:val="26"/>
              </w:rPr>
              <w:t xml:space="preserve"> безпечності відповідно до майбутнього профілю роботи</w:t>
            </w:r>
            <w:r w:rsidR="00250CE6" w:rsidRPr="00250CE6">
              <w:rPr>
                <w:sz w:val="26"/>
                <w:szCs w:val="26"/>
              </w:rPr>
              <w:t>.</w:t>
            </w:r>
          </w:p>
          <w:p w:rsidR="00BE317F" w:rsidRPr="005112CF" w:rsidRDefault="005C7314" w:rsidP="005C731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ЗК</w:t>
            </w:r>
            <w:proofErr w:type="spellEnd"/>
            <w:r w:rsidR="002B00DF" w:rsidRPr="005112CF">
              <w:rPr>
                <w:sz w:val="26"/>
                <w:szCs w:val="26"/>
              </w:rPr>
              <w:t> </w:t>
            </w:r>
            <w:r w:rsidRPr="005112CF">
              <w:rPr>
                <w:sz w:val="26"/>
                <w:szCs w:val="26"/>
              </w:rPr>
              <w:t xml:space="preserve">3. </w:t>
            </w:r>
            <w:r w:rsidR="00BE317F" w:rsidRPr="005112CF">
              <w:rPr>
                <w:sz w:val="26"/>
                <w:szCs w:val="26"/>
              </w:rPr>
              <w:t xml:space="preserve">Здатність вчитися і оволодівати сучасними знаннями </w:t>
            </w:r>
            <w:r w:rsidR="00BE317F">
              <w:rPr>
                <w:sz w:val="26"/>
                <w:szCs w:val="26"/>
              </w:rPr>
              <w:t>на основі</w:t>
            </w:r>
            <w:r w:rsidR="00BE317F" w:rsidRPr="005112CF">
              <w:rPr>
                <w:sz w:val="26"/>
                <w:szCs w:val="26"/>
              </w:rPr>
              <w:t xml:space="preserve"> абстрактного мислення, аналізу та синтезу</w:t>
            </w:r>
            <w:r w:rsidR="00BE317F">
              <w:rPr>
                <w:sz w:val="26"/>
                <w:szCs w:val="26"/>
              </w:rPr>
              <w:t>.</w:t>
            </w:r>
          </w:p>
          <w:p w:rsidR="005C7314" w:rsidRPr="005112CF" w:rsidRDefault="005C7314" w:rsidP="005C731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ЗК</w:t>
            </w:r>
            <w:proofErr w:type="spellEnd"/>
            <w:r w:rsidR="002B00DF" w:rsidRPr="005112CF">
              <w:rPr>
                <w:sz w:val="26"/>
                <w:szCs w:val="26"/>
              </w:rPr>
              <w:t> </w:t>
            </w:r>
            <w:r w:rsidR="00DF7B5E">
              <w:rPr>
                <w:sz w:val="26"/>
                <w:szCs w:val="26"/>
              </w:rPr>
              <w:t>4</w:t>
            </w:r>
            <w:r w:rsidRPr="005112CF">
              <w:rPr>
                <w:sz w:val="26"/>
                <w:szCs w:val="26"/>
              </w:rPr>
              <w:t>. Знання та розуміння предметної області</w:t>
            </w:r>
            <w:r w:rsidR="00BE317F">
              <w:rPr>
                <w:sz w:val="26"/>
                <w:szCs w:val="26"/>
              </w:rPr>
              <w:t xml:space="preserve">, </w:t>
            </w:r>
            <w:r w:rsidRPr="005112CF">
              <w:rPr>
                <w:sz w:val="26"/>
                <w:szCs w:val="26"/>
              </w:rPr>
              <w:t>розуміння професійної діяльності</w:t>
            </w:r>
            <w:r w:rsidR="00BE317F">
              <w:rPr>
                <w:sz w:val="26"/>
                <w:szCs w:val="26"/>
              </w:rPr>
              <w:t xml:space="preserve">, </w:t>
            </w:r>
            <w:r w:rsidR="00BE317F" w:rsidRPr="005112CF">
              <w:rPr>
                <w:sz w:val="26"/>
                <w:szCs w:val="26"/>
              </w:rPr>
              <w:t xml:space="preserve">наполегливість </w:t>
            </w:r>
            <w:r w:rsidR="00852839" w:rsidRPr="00852839">
              <w:rPr>
                <w:sz w:val="26"/>
                <w:szCs w:val="26"/>
              </w:rPr>
              <w:t xml:space="preserve">і </w:t>
            </w:r>
            <w:r w:rsidR="00852839">
              <w:rPr>
                <w:sz w:val="26"/>
                <w:szCs w:val="26"/>
              </w:rPr>
              <w:t>в</w:t>
            </w:r>
            <w:r w:rsidR="00852839" w:rsidRPr="005112CF">
              <w:rPr>
                <w:sz w:val="26"/>
                <w:szCs w:val="26"/>
              </w:rPr>
              <w:t xml:space="preserve">изначеність </w:t>
            </w:r>
            <w:r w:rsidR="00BE317F" w:rsidRPr="005112CF">
              <w:rPr>
                <w:sz w:val="26"/>
                <w:szCs w:val="26"/>
              </w:rPr>
              <w:t>щодо поставлених завдань і взятих обов’язків.</w:t>
            </w:r>
          </w:p>
          <w:p w:rsidR="005C7314" w:rsidRPr="005112CF" w:rsidRDefault="005C7314" w:rsidP="005C731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ЗК</w:t>
            </w:r>
            <w:proofErr w:type="spellEnd"/>
            <w:r w:rsidR="002B00DF" w:rsidRPr="005112CF">
              <w:rPr>
                <w:sz w:val="26"/>
                <w:szCs w:val="26"/>
              </w:rPr>
              <w:t> </w:t>
            </w:r>
            <w:r w:rsidR="00DF7B5E">
              <w:rPr>
                <w:sz w:val="26"/>
                <w:szCs w:val="26"/>
              </w:rPr>
              <w:t>5</w:t>
            </w:r>
            <w:r w:rsidRPr="005112CF">
              <w:rPr>
                <w:sz w:val="26"/>
                <w:szCs w:val="26"/>
              </w:rPr>
              <w:t xml:space="preserve">. Здатність застосовувати знання у практичних ситуаціях. </w:t>
            </w:r>
          </w:p>
          <w:p w:rsidR="005C7314" w:rsidRPr="005112CF" w:rsidRDefault="005C7314" w:rsidP="005C731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ЗК</w:t>
            </w:r>
            <w:proofErr w:type="spellEnd"/>
            <w:r w:rsidR="002B00DF" w:rsidRPr="005112CF">
              <w:rPr>
                <w:sz w:val="26"/>
                <w:szCs w:val="26"/>
              </w:rPr>
              <w:t> </w:t>
            </w:r>
            <w:r w:rsidR="00DF7B5E">
              <w:rPr>
                <w:sz w:val="26"/>
                <w:szCs w:val="26"/>
              </w:rPr>
              <w:t>6</w:t>
            </w:r>
            <w:r w:rsidRPr="005112CF">
              <w:rPr>
                <w:sz w:val="26"/>
                <w:szCs w:val="26"/>
              </w:rPr>
              <w:t xml:space="preserve">. Здатність проведення досліджень на відповідному рівні. </w:t>
            </w:r>
          </w:p>
          <w:p w:rsidR="005C7314" w:rsidRPr="005112CF" w:rsidRDefault="005C7314" w:rsidP="005C731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ЗК</w:t>
            </w:r>
            <w:proofErr w:type="spellEnd"/>
            <w:r w:rsidR="002B00DF" w:rsidRPr="005112CF">
              <w:rPr>
                <w:sz w:val="26"/>
                <w:szCs w:val="26"/>
              </w:rPr>
              <w:t> </w:t>
            </w:r>
            <w:r w:rsidR="00DF7B5E">
              <w:rPr>
                <w:sz w:val="26"/>
                <w:szCs w:val="26"/>
              </w:rPr>
              <w:t>7</w:t>
            </w:r>
            <w:r w:rsidRPr="005112CF">
              <w:rPr>
                <w:sz w:val="26"/>
                <w:szCs w:val="26"/>
              </w:rPr>
              <w:t>. Навички використання інформаційних і комунікаційних технологій.</w:t>
            </w:r>
          </w:p>
          <w:p w:rsidR="005C7314" w:rsidRPr="005112CF" w:rsidRDefault="005C7314" w:rsidP="005C731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ЗК</w:t>
            </w:r>
            <w:proofErr w:type="spellEnd"/>
            <w:r w:rsidR="002B00DF" w:rsidRPr="005112CF">
              <w:rPr>
                <w:sz w:val="26"/>
                <w:szCs w:val="26"/>
              </w:rPr>
              <w:t> </w:t>
            </w:r>
            <w:r w:rsidR="00DF7B5E">
              <w:rPr>
                <w:sz w:val="26"/>
                <w:szCs w:val="26"/>
              </w:rPr>
              <w:t>8</w:t>
            </w:r>
            <w:r w:rsidRPr="005112CF">
              <w:rPr>
                <w:sz w:val="26"/>
                <w:szCs w:val="26"/>
              </w:rPr>
              <w:t>.</w:t>
            </w:r>
            <w:r w:rsidR="00026F8F" w:rsidRPr="005112CF">
              <w:rPr>
                <w:sz w:val="26"/>
                <w:szCs w:val="26"/>
              </w:rPr>
              <w:t xml:space="preserve"> </w:t>
            </w:r>
            <w:r w:rsidRPr="005112CF">
              <w:rPr>
                <w:sz w:val="26"/>
                <w:szCs w:val="26"/>
              </w:rPr>
              <w:t xml:space="preserve">Здатність спілкуватися іноземною мовою. </w:t>
            </w:r>
          </w:p>
          <w:p w:rsidR="005C7314" w:rsidRPr="005112CF" w:rsidRDefault="005C7314" w:rsidP="005C731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ЗК</w:t>
            </w:r>
            <w:proofErr w:type="spellEnd"/>
            <w:r w:rsidR="002B00DF" w:rsidRPr="005112CF">
              <w:rPr>
                <w:sz w:val="26"/>
                <w:szCs w:val="26"/>
              </w:rPr>
              <w:t> </w:t>
            </w:r>
            <w:r w:rsidR="00DF7B5E">
              <w:rPr>
                <w:sz w:val="26"/>
                <w:szCs w:val="26"/>
              </w:rPr>
              <w:t>9</w:t>
            </w:r>
            <w:r w:rsidRPr="005112CF">
              <w:rPr>
                <w:sz w:val="26"/>
                <w:szCs w:val="26"/>
              </w:rPr>
              <w:t>.</w:t>
            </w:r>
            <w:r w:rsidR="00026F8F" w:rsidRPr="005112CF">
              <w:rPr>
                <w:sz w:val="26"/>
                <w:szCs w:val="26"/>
              </w:rPr>
              <w:t xml:space="preserve"> </w:t>
            </w:r>
            <w:r w:rsidRPr="005112CF">
              <w:rPr>
                <w:sz w:val="26"/>
                <w:szCs w:val="26"/>
              </w:rPr>
              <w:t xml:space="preserve">Здатність працювати в команді. </w:t>
            </w:r>
          </w:p>
          <w:p w:rsidR="005C7314" w:rsidRPr="005112CF" w:rsidRDefault="005C7314" w:rsidP="005C731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ЗК</w:t>
            </w:r>
            <w:proofErr w:type="spellEnd"/>
            <w:r w:rsidR="002B00DF" w:rsidRPr="005112CF">
              <w:rPr>
                <w:sz w:val="26"/>
                <w:szCs w:val="26"/>
              </w:rPr>
              <w:t> </w:t>
            </w:r>
            <w:r w:rsidRPr="005112CF">
              <w:rPr>
                <w:sz w:val="26"/>
                <w:szCs w:val="26"/>
              </w:rPr>
              <w:t>1</w:t>
            </w:r>
            <w:r w:rsidR="00DF7B5E">
              <w:rPr>
                <w:sz w:val="26"/>
                <w:szCs w:val="26"/>
              </w:rPr>
              <w:t>0</w:t>
            </w:r>
            <w:r w:rsidRPr="005112CF">
              <w:rPr>
                <w:sz w:val="26"/>
                <w:szCs w:val="26"/>
              </w:rPr>
              <w:t>.</w:t>
            </w:r>
            <w:r w:rsidR="00026F8F" w:rsidRPr="005112CF">
              <w:rPr>
                <w:sz w:val="26"/>
                <w:szCs w:val="26"/>
              </w:rPr>
              <w:t xml:space="preserve"> </w:t>
            </w:r>
            <w:r w:rsidRPr="005112CF">
              <w:rPr>
                <w:sz w:val="26"/>
                <w:szCs w:val="26"/>
              </w:rPr>
              <w:t>Здатність спілкуватися з представниками інших професійних груп різного рівня (з експертами з інших галузей знань/видів економічної діяльності).</w:t>
            </w:r>
          </w:p>
          <w:p w:rsidR="005C7314" w:rsidRPr="005112CF" w:rsidRDefault="005C7314" w:rsidP="005C731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ЗК</w:t>
            </w:r>
            <w:proofErr w:type="spellEnd"/>
            <w:r w:rsidR="002B00DF" w:rsidRPr="005112CF">
              <w:rPr>
                <w:sz w:val="26"/>
                <w:szCs w:val="26"/>
              </w:rPr>
              <w:t> </w:t>
            </w:r>
            <w:r w:rsidRPr="005112CF">
              <w:rPr>
                <w:sz w:val="26"/>
                <w:szCs w:val="26"/>
              </w:rPr>
              <w:t>1</w:t>
            </w:r>
            <w:r w:rsidR="00DF7B5E">
              <w:rPr>
                <w:sz w:val="26"/>
                <w:szCs w:val="26"/>
              </w:rPr>
              <w:t>1</w:t>
            </w:r>
            <w:r w:rsidRPr="005112CF">
              <w:rPr>
                <w:sz w:val="26"/>
                <w:szCs w:val="26"/>
              </w:rPr>
              <w:t>.</w:t>
            </w:r>
            <w:r w:rsidR="00026F8F" w:rsidRPr="005112CF">
              <w:rPr>
                <w:sz w:val="26"/>
                <w:szCs w:val="26"/>
              </w:rPr>
              <w:t xml:space="preserve"> </w:t>
            </w:r>
            <w:r w:rsidRPr="005112CF">
              <w:rPr>
                <w:sz w:val="26"/>
                <w:szCs w:val="26"/>
              </w:rPr>
              <w:t xml:space="preserve">Здатність працювати в міжнародному контексті. </w:t>
            </w:r>
          </w:p>
          <w:p w:rsidR="00F879D9" w:rsidRPr="005112CF" w:rsidRDefault="005C7314" w:rsidP="005C7314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ЗК</w:t>
            </w:r>
            <w:proofErr w:type="spellEnd"/>
            <w:r w:rsidR="002B00DF" w:rsidRPr="005112CF">
              <w:rPr>
                <w:sz w:val="26"/>
                <w:szCs w:val="26"/>
              </w:rPr>
              <w:t> </w:t>
            </w:r>
            <w:r w:rsidRPr="005112CF">
              <w:rPr>
                <w:sz w:val="26"/>
                <w:szCs w:val="26"/>
              </w:rPr>
              <w:t>1</w:t>
            </w:r>
            <w:r w:rsidR="00DF7B5E">
              <w:rPr>
                <w:sz w:val="26"/>
                <w:szCs w:val="26"/>
              </w:rPr>
              <w:t>2</w:t>
            </w:r>
            <w:r w:rsidRPr="005112CF">
              <w:rPr>
                <w:sz w:val="26"/>
                <w:szCs w:val="26"/>
              </w:rPr>
              <w:t>.</w:t>
            </w:r>
            <w:r w:rsidR="00026F8F" w:rsidRPr="005112CF">
              <w:rPr>
                <w:sz w:val="26"/>
                <w:szCs w:val="26"/>
              </w:rPr>
              <w:t xml:space="preserve"> </w:t>
            </w:r>
            <w:r w:rsidRPr="005112CF">
              <w:rPr>
                <w:sz w:val="26"/>
                <w:szCs w:val="26"/>
              </w:rPr>
              <w:t>Здатність діяти соціально відповідально та свідомо.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8D58E1" w:rsidRPr="005112CF" w:rsidRDefault="008D58E1" w:rsidP="001F2CB9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Фахові компетентності спеціальності (</w:t>
            </w:r>
            <w:proofErr w:type="spellStart"/>
            <w:r w:rsidRPr="005112CF">
              <w:rPr>
                <w:b/>
                <w:sz w:val="26"/>
                <w:szCs w:val="26"/>
              </w:rPr>
              <w:t>ФК</w:t>
            </w:r>
            <w:proofErr w:type="spellEnd"/>
            <w:r w:rsidRPr="005112CF">
              <w:rPr>
                <w:b/>
                <w:sz w:val="26"/>
                <w:szCs w:val="26"/>
              </w:rPr>
              <w:t>)</w:t>
            </w:r>
          </w:p>
        </w:tc>
        <w:tc>
          <w:tcPr>
            <w:tcW w:w="3376" w:type="pct"/>
            <w:vAlign w:val="center"/>
          </w:tcPr>
          <w:p w:rsidR="00026F8F" w:rsidRPr="005112CF" w:rsidRDefault="00CE470E" w:rsidP="00026F8F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ФК</w:t>
            </w:r>
            <w:proofErr w:type="spellEnd"/>
            <w:r w:rsidRPr="005112CF">
              <w:rPr>
                <w:sz w:val="26"/>
                <w:szCs w:val="26"/>
              </w:rPr>
              <w:t> </w:t>
            </w:r>
            <w:r w:rsidR="00026F8F" w:rsidRPr="005112CF">
              <w:rPr>
                <w:sz w:val="26"/>
                <w:szCs w:val="26"/>
              </w:rPr>
              <w:t xml:space="preserve">1. Здатність логічно і послідовно відтворювати отримані знання предметної області маркетингу. </w:t>
            </w:r>
          </w:p>
          <w:p w:rsidR="00026F8F" w:rsidRPr="005112CF" w:rsidRDefault="00CE470E" w:rsidP="00026F8F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ФК</w:t>
            </w:r>
            <w:proofErr w:type="spellEnd"/>
            <w:r w:rsidRPr="005112CF">
              <w:rPr>
                <w:sz w:val="26"/>
                <w:szCs w:val="26"/>
              </w:rPr>
              <w:t> </w:t>
            </w:r>
            <w:r w:rsidR="00026F8F" w:rsidRPr="005112CF">
              <w:rPr>
                <w:sz w:val="26"/>
                <w:szCs w:val="26"/>
              </w:rPr>
              <w:t xml:space="preserve">2. Здатність критично аналізувати й узагальнювати положення предметної області сучасного маркетингу. </w:t>
            </w:r>
          </w:p>
          <w:p w:rsidR="00026F8F" w:rsidRPr="005112CF" w:rsidRDefault="00702604" w:rsidP="00026F8F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ФК</w:t>
            </w:r>
            <w:proofErr w:type="spellEnd"/>
            <w:r w:rsidR="00CE470E" w:rsidRPr="005112CF">
              <w:rPr>
                <w:sz w:val="26"/>
                <w:szCs w:val="26"/>
              </w:rPr>
              <w:t> </w:t>
            </w:r>
            <w:r w:rsidR="00026F8F" w:rsidRPr="005112CF">
              <w:rPr>
                <w:sz w:val="26"/>
                <w:szCs w:val="26"/>
              </w:rPr>
              <w:t>3. Здатність використовувати теоретичні положення маркетингу для інтерпретації та прогнозування явищ і процесів у маркетинговому середовищі.</w:t>
            </w:r>
          </w:p>
          <w:p w:rsidR="00026F8F" w:rsidRPr="005112CF" w:rsidRDefault="00702604" w:rsidP="00026F8F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lastRenderedPageBreak/>
              <w:t>ФК</w:t>
            </w:r>
            <w:proofErr w:type="spellEnd"/>
            <w:r w:rsidR="00CE470E" w:rsidRPr="005112CF">
              <w:rPr>
                <w:sz w:val="26"/>
                <w:szCs w:val="26"/>
              </w:rPr>
              <w:t> </w:t>
            </w:r>
            <w:r w:rsidR="00026F8F" w:rsidRPr="005112CF">
              <w:rPr>
                <w:sz w:val="26"/>
                <w:szCs w:val="26"/>
              </w:rPr>
              <w:t xml:space="preserve">4. Здатність проваджувати маркетингову діяльність на основі розуміння сутності та змісту теорії маркетингу і функціональних зв'язків між її </w:t>
            </w:r>
            <w:r w:rsidR="002B00DF" w:rsidRPr="005112CF">
              <w:rPr>
                <w:sz w:val="26"/>
                <w:szCs w:val="26"/>
              </w:rPr>
              <w:t>ск</w:t>
            </w:r>
            <w:r w:rsidR="00026F8F" w:rsidRPr="005112CF">
              <w:rPr>
                <w:sz w:val="26"/>
                <w:szCs w:val="26"/>
              </w:rPr>
              <w:t xml:space="preserve">ладовими. </w:t>
            </w:r>
          </w:p>
          <w:p w:rsidR="00026F8F" w:rsidRPr="005112CF" w:rsidRDefault="00702604" w:rsidP="00026F8F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ФК</w:t>
            </w:r>
            <w:proofErr w:type="spellEnd"/>
            <w:r w:rsidR="00CE470E" w:rsidRPr="005112CF">
              <w:rPr>
                <w:sz w:val="26"/>
                <w:szCs w:val="26"/>
              </w:rPr>
              <w:t> </w:t>
            </w:r>
            <w:r w:rsidR="00026F8F" w:rsidRPr="005112CF">
              <w:rPr>
                <w:sz w:val="26"/>
                <w:szCs w:val="26"/>
              </w:rPr>
              <w:t xml:space="preserve">5. Здатність коректно застосовувати методи, прийоми та інструменти маркетингу. </w:t>
            </w:r>
          </w:p>
          <w:p w:rsidR="00026F8F" w:rsidRPr="005112CF" w:rsidRDefault="00702604" w:rsidP="00026F8F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ФК</w:t>
            </w:r>
            <w:proofErr w:type="spellEnd"/>
            <w:r w:rsidR="00CE470E" w:rsidRPr="005112CF">
              <w:rPr>
                <w:sz w:val="26"/>
                <w:szCs w:val="26"/>
              </w:rPr>
              <w:t> </w:t>
            </w:r>
            <w:r w:rsidR="00026F8F" w:rsidRPr="005112CF">
              <w:rPr>
                <w:sz w:val="26"/>
                <w:szCs w:val="26"/>
              </w:rPr>
              <w:t xml:space="preserve">6. Здатність проводити маркетингові дослідження у різних сферах маркетингової діяльності. </w:t>
            </w:r>
          </w:p>
          <w:p w:rsidR="00026F8F" w:rsidRPr="005112CF" w:rsidRDefault="00702604" w:rsidP="00026F8F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ФК</w:t>
            </w:r>
            <w:proofErr w:type="spellEnd"/>
            <w:r w:rsidR="00CE470E" w:rsidRPr="005112CF">
              <w:rPr>
                <w:sz w:val="26"/>
                <w:szCs w:val="26"/>
              </w:rPr>
              <w:t> </w:t>
            </w:r>
            <w:r w:rsidR="00026F8F" w:rsidRPr="005112CF">
              <w:rPr>
                <w:sz w:val="26"/>
                <w:szCs w:val="26"/>
              </w:rPr>
              <w:t xml:space="preserve">7. Здатність визначати вплив функціональних областей маркетингу на результати господарської діяльності ринкових суб’єктів. </w:t>
            </w:r>
          </w:p>
          <w:p w:rsidR="00026F8F" w:rsidRPr="005112CF" w:rsidRDefault="00702604" w:rsidP="00026F8F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ФК</w:t>
            </w:r>
            <w:proofErr w:type="spellEnd"/>
            <w:r w:rsidR="00CE470E" w:rsidRPr="005112CF">
              <w:rPr>
                <w:sz w:val="26"/>
                <w:szCs w:val="26"/>
              </w:rPr>
              <w:t> </w:t>
            </w:r>
            <w:r w:rsidR="00026F8F" w:rsidRPr="005112CF">
              <w:rPr>
                <w:sz w:val="26"/>
                <w:szCs w:val="26"/>
              </w:rPr>
              <w:t xml:space="preserve">8. Здатність розробляти маркетингове забезпечення розвитку бізнесу в умовах невизначеності. </w:t>
            </w:r>
          </w:p>
          <w:p w:rsidR="00026F8F" w:rsidRPr="005112CF" w:rsidRDefault="00702604" w:rsidP="00026F8F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ФК</w:t>
            </w:r>
            <w:proofErr w:type="spellEnd"/>
            <w:r w:rsidR="00CE470E" w:rsidRPr="005112CF">
              <w:rPr>
                <w:sz w:val="26"/>
                <w:szCs w:val="26"/>
              </w:rPr>
              <w:t> </w:t>
            </w:r>
            <w:r w:rsidR="00026F8F" w:rsidRPr="005112CF">
              <w:rPr>
                <w:sz w:val="26"/>
                <w:szCs w:val="26"/>
              </w:rPr>
              <w:t xml:space="preserve">9. Здатність використовувати інструментарій маркетингу в інноваційної діяльності. </w:t>
            </w:r>
          </w:p>
          <w:p w:rsidR="00026F8F" w:rsidRPr="005112CF" w:rsidRDefault="00702604" w:rsidP="00026F8F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ФК</w:t>
            </w:r>
            <w:proofErr w:type="spellEnd"/>
            <w:r w:rsidR="00CE470E" w:rsidRPr="005112CF">
              <w:rPr>
                <w:sz w:val="26"/>
                <w:szCs w:val="26"/>
              </w:rPr>
              <w:t> </w:t>
            </w:r>
            <w:r w:rsidR="00026F8F" w:rsidRPr="005112CF">
              <w:rPr>
                <w:sz w:val="26"/>
                <w:szCs w:val="26"/>
              </w:rPr>
              <w:t xml:space="preserve">10. Здатність використовувати маркетингові інформаційні системи в ухваленні маркетингових рішень і розробляти рекомендації щодо підвищення їх ефективності. </w:t>
            </w:r>
          </w:p>
          <w:p w:rsidR="00BC257D" w:rsidRPr="005112CF" w:rsidRDefault="00702604" w:rsidP="00026F8F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ФК</w:t>
            </w:r>
            <w:proofErr w:type="spellEnd"/>
            <w:r w:rsidR="00CE470E" w:rsidRPr="005112CF">
              <w:rPr>
                <w:sz w:val="26"/>
                <w:szCs w:val="26"/>
              </w:rPr>
              <w:t> </w:t>
            </w:r>
            <w:r w:rsidR="00026F8F" w:rsidRPr="005112CF">
              <w:rPr>
                <w:sz w:val="26"/>
                <w:szCs w:val="26"/>
              </w:rPr>
              <w:t>11. Здатність аналізувати поведінку ринкових суб’єктів та визначати особливості функціонування ринків.</w:t>
            </w:r>
          </w:p>
          <w:p w:rsidR="00026F8F" w:rsidRPr="005112CF" w:rsidRDefault="00702604" w:rsidP="00026F8F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ФК</w:t>
            </w:r>
            <w:proofErr w:type="spellEnd"/>
            <w:r w:rsidR="00CE470E" w:rsidRPr="005112CF">
              <w:rPr>
                <w:sz w:val="26"/>
                <w:szCs w:val="26"/>
              </w:rPr>
              <w:t> </w:t>
            </w:r>
            <w:r w:rsidR="00026F8F" w:rsidRPr="005112CF">
              <w:rPr>
                <w:sz w:val="26"/>
                <w:szCs w:val="26"/>
              </w:rPr>
              <w:t xml:space="preserve">12. Здатність обґрунтовувати, презентувати і впроваджувати результати досліджень у сфері маркетингу. </w:t>
            </w:r>
          </w:p>
          <w:p w:rsidR="00026F8F" w:rsidRPr="005112CF" w:rsidRDefault="00702604" w:rsidP="00026F8F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ФК</w:t>
            </w:r>
            <w:proofErr w:type="spellEnd"/>
            <w:r w:rsidR="00CE470E" w:rsidRPr="005112CF">
              <w:rPr>
                <w:sz w:val="26"/>
                <w:szCs w:val="26"/>
              </w:rPr>
              <w:t> </w:t>
            </w:r>
            <w:r w:rsidR="00026F8F" w:rsidRPr="005112CF">
              <w:rPr>
                <w:sz w:val="26"/>
                <w:szCs w:val="26"/>
              </w:rPr>
              <w:t xml:space="preserve">13. Здатність планування і провадження ефективної маркетингової діяльності ринкового суб’єкта в </w:t>
            </w:r>
            <w:proofErr w:type="spellStart"/>
            <w:r w:rsidR="00026F8F" w:rsidRPr="005112CF">
              <w:rPr>
                <w:sz w:val="26"/>
                <w:szCs w:val="26"/>
              </w:rPr>
              <w:t>кросфункціональному</w:t>
            </w:r>
            <w:proofErr w:type="spellEnd"/>
            <w:r w:rsidR="00026F8F" w:rsidRPr="005112CF">
              <w:rPr>
                <w:sz w:val="26"/>
                <w:szCs w:val="26"/>
              </w:rPr>
              <w:t xml:space="preserve"> розрізі. </w:t>
            </w:r>
          </w:p>
          <w:p w:rsidR="00026F8F" w:rsidRPr="005112CF" w:rsidRDefault="00702604" w:rsidP="00026F8F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ФК</w:t>
            </w:r>
            <w:proofErr w:type="spellEnd"/>
            <w:r w:rsidR="00CE470E" w:rsidRPr="005112CF">
              <w:rPr>
                <w:sz w:val="26"/>
                <w:szCs w:val="26"/>
              </w:rPr>
              <w:t> </w:t>
            </w:r>
            <w:r w:rsidR="00026F8F" w:rsidRPr="005112CF">
              <w:rPr>
                <w:sz w:val="26"/>
                <w:szCs w:val="26"/>
              </w:rPr>
              <w:t>14. Здатність пропонувати вдосконалення щодо функцій маркетингової діяльності.</w:t>
            </w:r>
          </w:p>
        </w:tc>
      </w:tr>
      <w:tr w:rsidR="008D58E1" w:rsidRPr="005112CF" w:rsidTr="00F961F0">
        <w:trPr>
          <w:trHeight w:val="20"/>
        </w:trPr>
        <w:tc>
          <w:tcPr>
            <w:tcW w:w="5000" w:type="pct"/>
            <w:gridSpan w:val="2"/>
            <w:shd w:val="clear" w:color="auto" w:fill="E0E0E0"/>
            <w:vAlign w:val="center"/>
          </w:tcPr>
          <w:p w:rsidR="008D58E1" w:rsidRPr="005112CF" w:rsidRDefault="008D58E1" w:rsidP="005E5F2D">
            <w:pPr>
              <w:jc w:val="center"/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lastRenderedPageBreak/>
              <w:t>7 – Програмні результати навчання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  <w:vAlign w:val="center"/>
          </w:tcPr>
          <w:p w:rsidR="008D58E1" w:rsidRPr="005112CF" w:rsidRDefault="008D58E1" w:rsidP="005E5F2D">
            <w:pPr>
              <w:rPr>
                <w:b/>
                <w:sz w:val="26"/>
                <w:szCs w:val="26"/>
              </w:rPr>
            </w:pPr>
          </w:p>
        </w:tc>
        <w:tc>
          <w:tcPr>
            <w:tcW w:w="3376" w:type="pct"/>
            <w:vAlign w:val="center"/>
          </w:tcPr>
          <w:p w:rsidR="00702604" w:rsidRPr="005112CF" w:rsidRDefault="002B00DF" w:rsidP="0070260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П</w:t>
            </w:r>
            <w:r w:rsidR="00702604" w:rsidRPr="005112CF">
              <w:rPr>
                <w:sz w:val="26"/>
                <w:szCs w:val="26"/>
              </w:rPr>
              <w:t>Р</w:t>
            </w:r>
            <w:r w:rsidRPr="005112CF">
              <w:rPr>
                <w:sz w:val="26"/>
                <w:szCs w:val="26"/>
              </w:rPr>
              <w:t>Н</w:t>
            </w:r>
            <w:proofErr w:type="spellEnd"/>
            <w:r w:rsidR="00CE470E" w:rsidRPr="005112CF">
              <w:rPr>
                <w:sz w:val="26"/>
                <w:szCs w:val="26"/>
              </w:rPr>
              <w:t> </w:t>
            </w:r>
            <w:r w:rsidR="00702604" w:rsidRPr="005112CF">
              <w:rPr>
                <w:sz w:val="26"/>
                <w:szCs w:val="26"/>
              </w:rPr>
              <w:t xml:space="preserve">1. Демонструвати знання і розуміння теоретичних основ та принципів провадження маркетингової діяльності. </w:t>
            </w:r>
          </w:p>
          <w:p w:rsidR="00702604" w:rsidRPr="005112CF" w:rsidRDefault="002B00DF" w:rsidP="0070260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ПРН</w:t>
            </w:r>
            <w:proofErr w:type="spellEnd"/>
            <w:r w:rsidR="00CE470E" w:rsidRPr="005112CF">
              <w:rPr>
                <w:sz w:val="26"/>
                <w:szCs w:val="26"/>
              </w:rPr>
              <w:t> </w:t>
            </w:r>
            <w:r w:rsidR="00702604" w:rsidRPr="005112CF">
              <w:rPr>
                <w:sz w:val="26"/>
                <w:szCs w:val="26"/>
              </w:rPr>
              <w:t xml:space="preserve">2. Аналізувати і прогнозувати ринкові явища та процеси на основі застосування фундаментальних принципів, теоретичних знань і прикладних навичок здійснення маркетингової діяльності. </w:t>
            </w:r>
          </w:p>
          <w:p w:rsidR="00702604" w:rsidRPr="005112CF" w:rsidRDefault="00CE470E" w:rsidP="0070260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ПРН</w:t>
            </w:r>
            <w:proofErr w:type="spellEnd"/>
            <w:r w:rsidRPr="005112CF">
              <w:rPr>
                <w:sz w:val="26"/>
                <w:szCs w:val="26"/>
              </w:rPr>
              <w:t> </w:t>
            </w:r>
            <w:r w:rsidR="00702604" w:rsidRPr="005112CF">
              <w:rPr>
                <w:sz w:val="26"/>
                <w:szCs w:val="26"/>
              </w:rPr>
              <w:t xml:space="preserve">3. Застосовувати набуті теоретичні знання для розв’язання практичних завдань у сфері маркетингу. </w:t>
            </w:r>
          </w:p>
          <w:p w:rsidR="00702604" w:rsidRPr="005112CF" w:rsidRDefault="00CE470E" w:rsidP="0070260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ПРН</w:t>
            </w:r>
            <w:proofErr w:type="spellEnd"/>
            <w:r w:rsidRPr="005112CF">
              <w:rPr>
                <w:sz w:val="26"/>
                <w:szCs w:val="26"/>
              </w:rPr>
              <w:t> </w:t>
            </w:r>
            <w:r w:rsidR="00702604" w:rsidRPr="005112CF">
              <w:rPr>
                <w:sz w:val="26"/>
                <w:szCs w:val="26"/>
              </w:rPr>
              <w:t xml:space="preserve">4. Збирати та аналізувати необхідну інформацію, розраховувати економічні та маркетингові показники, обґрунтовувати управлінські рішення на основі використання необхідного аналітичного й методичного інструментарію. </w:t>
            </w:r>
          </w:p>
          <w:p w:rsidR="00702604" w:rsidRPr="005112CF" w:rsidRDefault="00CE470E" w:rsidP="0070260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ПРН</w:t>
            </w:r>
            <w:proofErr w:type="spellEnd"/>
            <w:r w:rsidRPr="005112CF">
              <w:rPr>
                <w:sz w:val="26"/>
                <w:szCs w:val="26"/>
              </w:rPr>
              <w:t> </w:t>
            </w:r>
            <w:r w:rsidR="00702604" w:rsidRPr="005112CF">
              <w:rPr>
                <w:sz w:val="26"/>
                <w:szCs w:val="26"/>
              </w:rPr>
              <w:t xml:space="preserve">5. Виявляти й аналізувати ключові характеристики маркетингових систем різного рівня, а також особливості поведінки їх суб’єктів. </w:t>
            </w:r>
          </w:p>
          <w:p w:rsidR="00702604" w:rsidRPr="005112CF" w:rsidRDefault="00CE470E" w:rsidP="0070260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ПРН</w:t>
            </w:r>
            <w:proofErr w:type="spellEnd"/>
            <w:r w:rsidRPr="005112CF">
              <w:rPr>
                <w:sz w:val="26"/>
                <w:szCs w:val="26"/>
              </w:rPr>
              <w:t> </w:t>
            </w:r>
            <w:r w:rsidR="00702604" w:rsidRPr="005112CF">
              <w:rPr>
                <w:sz w:val="26"/>
                <w:szCs w:val="26"/>
              </w:rPr>
              <w:t xml:space="preserve">6. Визначати функціональні області маркетингової </w:t>
            </w:r>
            <w:r w:rsidR="00702604" w:rsidRPr="005112CF">
              <w:rPr>
                <w:sz w:val="26"/>
                <w:szCs w:val="26"/>
              </w:rPr>
              <w:lastRenderedPageBreak/>
              <w:t xml:space="preserve">діяльності ринкового суб’єкта та їх взаємозв’язки в системі управління, розраховувати відповідні показники, які характеризують результативність такої діяльності. </w:t>
            </w:r>
          </w:p>
          <w:p w:rsidR="00702604" w:rsidRPr="005112CF" w:rsidRDefault="00CE470E" w:rsidP="0070260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ПРН</w:t>
            </w:r>
            <w:proofErr w:type="spellEnd"/>
            <w:r w:rsidRPr="005112CF">
              <w:rPr>
                <w:sz w:val="26"/>
                <w:szCs w:val="26"/>
              </w:rPr>
              <w:t> </w:t>
            </w:r>
            <w:r w:rsidR="00702604" w:rsidRPr="005112CF">
              <w:rPr>
                <w:sz w:val="26"/>
                <w:szCs w:val="26"/>
              </w:rPr>
              <w:t xml:space="preserve">7. Використовувати цифрові інформаційні та комунікаційні технології, а також програмні продукти, необхідні для належного провадження маркетингової діяльності та практичного застосування маркетингового інструментарію. </w:t>
            </w:r>
          </w:p>
          <w:p w:rsidR="00702604" w:rsidRPr="005112CF" w:rsidRDefault="00CE470E" w:rsidP="0070260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ПРН</w:t>
            </w:r>
            <w:proofErr w:type="spellEnd"/>
            <w:r w:rsidRPr="005112CF">
              <w:rPr>
                <w:sz w:val="26"/>
                <w:szCs w:val="26"/>
              </w:rPr>
              <w:t> </w:t>
            </w:r>
            <w:r w:rsidR="00702604" w:rsidRPr="005112CF">
              <w:rPr>
                <w:sz w:val="26"/>
                <w:szCs w:val="26"/>
              </w:rPr>
              <w:t xml:space="preserve">8. Застосовувати інноваційні підходи щодо провадження маркетингової діяльності ринкового суб’єкта, гнучко адаптуватися до змін маркетингового середовища. </w:t>
            </w:r>
          </w:p>
          <w:p w:rsidR="00702604" w:rsidRPr="005112CF" w:rsidRDefault="00CE470E" w:rsidP="0070260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ПРН</w:t>
            </w:r>
            <w:proofErr w:type="spellEnd"/>
            <w:r w:rsidRPr="005112CF">
              <w:rPr>
                <w:sz w:val="26"/>
                <w:szCs w:val="26"/>
              </w:rPr>
              <w:t> </w:t>
            </w:r>
            <w:r w:rsidR="00702604" w:rsidRPr="005112CF">
              <w:rPr>
                <w:sz w:val="26"/>
                <w:szCs w:val="26"/>
              </w:rPr>
              <w:t xml:space="preserve">9. Оцінювати ризики провадження маркетингової діяльності, встановлювати рівень невизначеності маркетингового середовища при прийнятті управлінських рішень. </w:t>
            </w:r>
          </w:p>
          <w:p w:rsidR="00702604" w:rsidRPr="005112CF" w:rsidRDefault="00CE470E" w:rsidP="0070260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ПРН</w:t>
            </w:r>
            <w:proofErr w:type="spellEnd"/>
            <w:r w:rsidRPr="005112CF">
              <w:rPr>
                <w:sz w:val="26"/>
                <w:szCs w:val="26"/>
              </w:rPr>
              <w:t> </w:t>
            </w:r>
            <w:r w:rsidR="00702604" w:rsidRPr="005112CF">
              <w:rPr>
                <w:sz w:val="26"/>
                <w:szCs w:val="26"/>
              </w:rPr>
              <w:t xml:space="preserve">10. Пояснювати інформацію, ідеї, проблеми та альтернативні варіанти прийняття управлінських рішень фахівцям і нефахівцям у сфері маркетингу, представникам різних структурних підрозділів ринкового суб’єкта. </w:t>
            </w:r>
          </w:p>
          <w:p w:rsidR="00702604" w:rsidRPr="005112CF" w:rsidRDefault="00CE470E" w:rsidP="0070260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ПРН</w:t>
            </w:r>
            <w:proofErr w:type="spellEnd"/>
            <w:r w:rsidRPr="005112CF">
              <w:rPr>
                <w:sz w:val="26"/>
                <w:szCs w:val="26"/>
              </w:rPr>
              <w:t> </w:t>
            </w:r>
            <w:r w:rsidR="00702604" w:rsidRPr="005112CF">
              <w:rPr>
                <w:sz w:val="26"/>
                <w:szCs w:val="26"/>
              </w:rPr>
              <w:t xml:space="preserve">11. Демонструвати вміння застосовувати міждисциплінарний підхід та здійснювати маркетингові функції ринкового суб’єкта. </w:t>
            </w:r>
          </w:p>
          <w:p w:rsidR="00702604" w:rsidRPr="005112CF" w:rsidRDefault="00CE470E" w:rsidP="0070260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ПРН</w:t>
            </w:r>
            <w:proofErr w:type="spellEnd"/>
            <w:r w:rsidRPr="005112CF">
              <w:rPr>
                <w:sz w:val="26"/>
                <w:szCs w:val="26"/>
              </w:rPr>
              <w:t> </w:t>
            </w:r>
            <w:r w:rsidR="00702604" w:rsidRPr="005112CF">
              <w:rPr>
                <w:sz w:val="26"/>
                <w:szCs w:val="26"/>
              </w:rPr>
              <w:t xml:space="preserve">12. Виявляти навички самостійної роботи, гнучкого мислення, відкритості до нових знань, бути критичним і самокритичним. </w:t>
            </w:r>
          </w:p>
          <w:p w:rsidR="00702604" w:rsidRPr="005112CF" w:rsidRDefault="00CE470E" w:rsidP="0070260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ПРН</w:t>
            </w:r>
            <w:proofErr w:type="spellEnd"/>
            <w:r w:rsidRPr="005112CF">
              <w:rPr>
                <w:sz w:val="26"/>
                <w:szCs w:val="26"/>
              </w:rPr>
              <w:t> </w:t>
            </w:r>
            <w:r w:rsidR="00702604" w:rsidRPr="005112CF">
              <w:rPr>
                <w:sz w:val="26"/>
                <w:szCs w:val="26"/>
              </w:rPr>
              <w:t>13. Відповідати за результати своєї діяльності, виявляти навички підприємницької та управлінської ініціативи.</w:t>
            </w:r>
          </w:p>
          <w:p w:rsidR="00702604" w:rsidRPr="005112CF" w:rsidRDefault="00CE470E" w:rsidP="0070260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ПРН</w:t>
            </w:r>
            <w:proofErr w:type="spellEnd"/>
            <w:r w:rsidRPr="005112CF">
              <w:rPr>
                <w:sz w:val="26"/>
                <w:szCs w:val="26"/>
              </w:rPr>
              <w:t> </w:t>
            </w:r>
            <w:r w:rsidR="00702604" w:rsidRPr="005112CF">
              <w:rPr>
                <w:sz w:val="26"/>
                <w:szCs w:val="26"/>
              </w:rPr>
              <w:t xml:space="preserve">14. Виконувати функціональні обов’язки в групі, пропонувати обґрунтовані маркетингові рішення. </w:t>
            </w:r>
          </w:p>
          <w:p w:rsidR="00702604" w:rsidRPr="005112CF" w:rsidRDefault="00CE470E" w:rsidP="0070260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ПРН</w:t>
            </w:r>
            <w:proofErr w:type="spellEnd"/>
            <w:r w:rsidRPr="005112CF">
              <w:rPr>
                <w:sz w:val="26"/>
                <w:szCs w:val="26"/>
              </w:rPr>
              <w:t> </w:t>
            </w:r>
            <w:r w:rsidR="00702604" w:rsidRPr="005112CF">
              <w:rPr>
                <w:sz w:val="26"/>
                <w:szCs w:val="26"/>
              </w:rPr>
              <w:t xml:space="preserve">15. Діяти соціально </w:t>
            </w:r>
            <w:proofErr w:type="spellStart"/>
            <w:r w:rsidR="00702604" w:rsidRPr="005112CF">
              <w:rPr>
                <w:sz w:val="26"/>
                <w:szCs w:val="26"/>
              </w:rPr>
              <w:t>відповідально</w:t>
            </w:r>
            <w:proofErr w:type="spellEnd"/>
            <w:r w:rsidR="00702604" w:rsidRPr="005112CF">
              <w:rPr>
                <w:sz w:val="26"/>
                <w:szCs w:val="26"/>
              </w:rPr>
              <w:t xml:space="preserve"> та громадсько свідомо на основі етичних принципів маркетингу, поваги до культурного різноманіття та цінностей громадянського суспільства з дотриманням прав і свобод особистості. </w:t>
            </w:r>
          </w:p>
          <w:p w:rsidR="00702604" w:rsidRPr="005112CF" w:rsidRDefault="00CE470E" w:rsidP="0070260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ПРН</w:t>
            </w:r>
            <w:proofErr w:type="spellEnd"/>
            <w:r w:rsidRPr="005112CF">
              <w:rPr>
                <w:sz w:val="26"/>
                <w:szCs w:val="26"/>
              </w:rPr>
              <w:t> </w:t>
            </w:r>
            <w:r w:rsidR="00702604" w:rsidRPr="005112CF">
              <w:rPr>
                <w:sz w:val="26"/>
                <w:szCs w:val="26"/>
              </w:rPr>
              <w:t xml:space="preserve">16. Відповідати вимогам, які висуваються до сучасного маркетолога, підвищувати рівень особистої професійної підготовки. </w:t>
            </w:r>
          </w:p>
          <w:p w:rsidR="00702604" w:rsidRPr="005112CF" w:rsidRDefault="00CE470E" w:rsidP="00702604">
            <w:pPr>
              <w:rPr>
                <w:sz w:val="26"/>
                <w:szCs w:val="26"/>
              </w:rPr>
            </w:pPr>
            <w:proofErr w:type="spellStart"/>
            <w:r w:rsidRPr="005112CF">
              <w:rPr>
                <w:sz w:val="26"/>
                <w:szCs w:val="26"/>
              </w:rPr>
              <w:t>ПРН</w:t>
            </w:r>
            <w:proofErr w:type="spellEnd"/>
            <w:r w:rsidRPr="005112CF">
              <w:rPr>
                <w:sz w:val="26"/>
                <w:szCs w:val="26"/>
              </w:rPr>
              <w:t> </w:t>
            </w:r>
            <w:r w:rsidR="00702604" w:rsidRPr="005112CF">
              <w:rPr>
                <w:sz w:val="26"/>
                <w:szCs w:val="26"/>
              </w:rPr>
              <w:t xml:space="preserve">17. Демонструвати навички письмової та усної професійної комунікації державною й іноземною мовами, а також належного використання професійної термінології. </w:t>
            </w:r>
          </w:p>
          <w:p w:rsidR="008D58E1" w:rsidRDefault="00C15A0F" w:rsidP="00702604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ПРН</w:t>
            </w:r>
            <w:proofErr w:type="spellEnd"/>
            <w:r>
              <w:rPr>
                <w:sz w:val="26"/>
                <w:szCs w:val="26"/>
              </w:rPr>
              <w:t> </w:t>
            </w:r>
            <w:r w:rsidR="00702604" w:rsidRPr="005112CF">
              <w:rPr>
                <w:sz w:val="26"/>
                <w:szCs w:val="26"/>
              </w:rPr>
              <w:t>18. Демонструвати відповідальність у ставленні до моральних, культурних, наукових цінностей і досягнень суспільства у професійній маркетинговій діяльності.</w:t>
            </w:r>
          </w:p>
          <w:p w:rsidR="00852839" w:rsidRDefault="00852839" w:rsidP="00702604">
            <w:pPr>
              <w:rPr>
                <w:sz w:val="26"/>
                <w:szCs w:val="26"/>
              </w:rPr>
            </w:pPr>
          </w:p>
          <w:p w:rsidR="00C15A0F" w:rsidRPr="005112CF" w:rsidRDefault="00C15A0F" w:rsidP="00702604">
            <w:pPr>
              <w:rPr>
                <w:sz w:val="26"/>
                <w:szCs w:val="26"/>
              </w:rPr>
            </w:pPr>
          </w:p>
        </w:tc>
      </w:tr>
      <w:tr w:rsidR="008D58E1" w:rsidRPr="005112CF" w:rsidTr="00F961F0">
        <w:trPr>
          <w:trHeight w:val="20"/>
        </w:trPr>
        <w:tc>
          <w:tcPr>
            <w:tcW w:w="5000" w:type="pct"/>
            <w:gridSpan w:val="2"/>
            <w:shd w:val="clear" w:color="auto" w:fill="E0E0E0"/>
            <w:vAlign w:val="center"/>
          </w:tcPr>
          <w:p w:rsidR="008D58E1" w:rsidRPr="005112CF" w:rsidRDefault="008D58E1" w:rsidP="005E5F2D">
            <w:pPr>
              <w:jc w:val="center"/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lastRenderedPageBreak/>
              <w:t>8 – Ресурсне забезпечення реалізації програми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8D58E1" w:rsidRPr="005112CF" w:rsidRDefault="008D58E1" w:rsidP="00576818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Кадрове забезпечення</w:t>
            </w:r>
          </w:p>
        </w:tc>
        <w:tc>
          <w:tcPr>
            <w:tcW w:w="3376" w:type="pct"/>
          </w:tcPr>
          <w:p w:rsidR="00F17512" w:rsidRPr="005112CF" w:rsidRDefault="00F17512" w:rsidP="00F17512">
            <w:pPr>
              <w:jc w:val="both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Реалізацію освітньої програми забезпечують науково-педагогічні працівники з науковими ступенями та вченими званнями, а також висококваліфіковані залучені фахівці-практики.</w:t>
            </w:r>
          </w:p>
          <w:p w:rsidR="008D58E1" w:rsidRPr="005112CF" w:rsidRDefault="00F17512" w:rsidP="00F17512">
            <w:pPr>
              <w:jc w:val="both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З метою підвищення фахового рівня всі науково-педагогічні працівники один раз на п’ять років проходять стажування, в т.ч. закордонні.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8D58E1" w:rsidRPr="005112CF" w:rsidRDefault="008D58E1" w:rsidP="00576818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Матеріально-технічне забезпечення</w:t>
            </w:r>
          </w:p>
        </w:tc>
        <w:tc>
          <w:tcPr>
            <w:tcW w:w="3376" w:type="pct"/>
          </w:tcPr>
          <w:p w:rsidR="00C454DE" w:rsidRPr="00457648" w:rsidRDefault="00457648" w:rsidP="00C454DE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57648">
              <w:rPr>
                <w:sz w:val="26"/>
              </w:rPr>
              <w:t xml:space="preserve">Навчальні аудиторії оснащені сучасним демонстраційним обладнанням, </w:t>
            </w:r>
            <w:r w:rsidR="00C454DE">
              <w:rPr>
                <w:sz w:val="26"/>
                <w:lang w:val="en-US"/>
              </w:rPr>
              <w:t>Wi</w:t>
            </w:r>
            <w:r w:rsidR="00C454DE" w:rsidRPr="00C454DE">
              <w:rPr>
                <w:sz w:val="26"/>
              </w:rPr>
              <w:t>-</w:t>
            </w:r>
            <w:r w:rsidR="00C454DE">
              <w:rPr>
                <w:sz w:val="26"/>
                <w:lang w:val="en-US"/>
              </w:rPr>
              <w:t>Fi</w:t>
            </w:r>
            <w:r w:rsidR="00C454DE" w:rsidRPr="00C454DE">
              <w:rPr>
                <w:sz w:val="26"/>
              </w:rPr>
              <w:t xml:space="preserve">, </w:t>
            </w:r>
            <w:r w:rsidRPr="00457648">
              <w:rPr>
                <w:sz w:val="26"/>
              </w:rPr>
              <w:t xml:space="preserve">комп’ютерні кабінети – технікою із новітніми версіями </w:t>
            </w:r>
            <w:r w:rsidR="008B1F68">
              <w:rPr>
                <w:sz w:val="26"/>
              </w:rPr>
              <w:t xml:space="preserve">фахового </w:t>
            </w:r>
            <w:r w:rsidRPr="00457648">
              <w:rPr>
                <w:sz w:val="26"/>
              </w:rPr>
              <w:t>програмного забезпечення. Наявність гуртожитк</w:t>
            </w:r>
            <w:r w:rsidR="008B1F68">
              <w:rPr>
                <w:sz w:val="26"/>
              </w:rPr>
              <w:t>у</w:t>
            </w:r>
            <w:r w:rsidRPr="00457648">
              <w:rPr>
                <w:sz w:val="26"/>
              </w:rPr>
              <w:t>, їдальн</w:t>
            </w:r>
            <w:r w:rsidR="005E5CE0">
              <w:rPr>
                <w:sz w:val="26"/>
              </w:rPr>
              <w:t>і</w:t>
            </w:r>
            <w:r w:rsidRPr="00457648">
              <w:rPr>
                <w:sz w:val="26"/>
              </w:rPr>
              <w:t>, медпункту, закрит</w:t>
            </w:r>
            <w:r w:rsidR="008B1F68">
              <w:rPr>
                <w:sz w:val="26"/>
              </w:rPr>
              <w:t>ої</w:t>
            </w:r>
            <w:r w:rsidRPr="00457648">
              <w:rPr>
                <w:sz w:val="26"/>
              </w:rPr>
              <w:t xml:space="preserve"> спортивн</w:t>
            </w:r>
            <w:r w:rsidR="008B1F68">
              <w:rPr>
                <w:sz w:val="26"/>
              </w:rPr>
              <w:t>ої та тренажерної зал</w:t>
            </w:r>
            <w:r w:rsidR="00C454DE">
              <w:rPr>
                <w:sz w:val="26"/>
              </w:rPr>
              <w:t>и</w:t>
            </w:r>
            <w:r w:rsidRPr="00457648">
              <w:rPr>
                <w:sz w:val="26"/>
              </w:rPr>
              <w:t>, спортивн</w:t>
            </w:r>
            <w:r w:rsidR="008B1F68">
              <w:rPr>
                <w:sz w:val="26"/>
              </w:rPr>
              <w:t>ого</w:t>
            </w:r>
            <w:r w:rsidRPr="00457648">
              <w:rPr>
                <w:sz w:val="26"/>
              </w:rPr>
              <w:t xml:space="preserve"> майданчик</w:t>
            </w:r>
            <w:r w:rsidR="008B1F68">
              <w:rPr>
                <w:sz w:val="26"/>
              </w:rPr>
              <w:t>у</w:t>
            </w:r>
            <w:r w:rsidR="00C454DE">
              <w:rPr>
                <w:sz w:val="26"/>
              </w:rPr>
              <w:t>.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8D58E1" w:rsidRPr="005112CF" w:rsidRDefault="008D58E1" w:rsidP="00576818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Інформаційне та навчально-методичне забезпечення</w:t>
            </w:r>
          </w:p>
        </w:tc>
        <w:tc>
          <w:tcPr>
            <w:tcW w:w="3376" w:type="pct"/>
          </w:tcPr>
          <w:p w:rsidR="00EC1E38" w:rsidRPr="005112CF" w:rsidRDefault="00782782" w:rsidP="00782782">
            <w:pPr>
              <w:jc w:val="both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 xml:space="preserve">Освітня програма повністю забезпечена </w:t>
            </w:r>
            <w:r w:rsidR="00D33995" w:rsidRPr="005112CF">
              <w:rPr>
                <w:sz w:val="26"/>
                <w:szCs w:val="26"/>
              </w:rPr>
              <w:t xml:space="preserve">навчальною літературою, релевантними інформаційними ресурсами та </w:t>
            </w:r>
            <w:r w:rsidRPr="005112CF">
              <w:rPr>
                <w:sz w:val="26"/>
                <w:szCs w:val="26"/>
              </w:rPr>
              <w:t xml:space="preserve">навчально-методичними комплексами </w:t>
            </w:r>
            <w:r w:rsidR="00B17DCE" w:rsidRPr="005112CF">
              <w:rPr>
                <w:sz w:val="26"/>
                <w:szCs w:val="26"/>
              </w:rPr>
              <w:t xml:space="preserve">з </w:t>
            </w:r>
            <w:r w:rsidRPr="005112CF">
              <w:rPr>
                <w:sz w:val="26"/>
                <w:szCs w:val="26"/>
              </w:rPr>
              <w:t xml:space="preserve">навчальних дисциплін, </w:t>
            </w:r>
            <w:r w:rsidR="00EC1E38" w:rsidRPr="005112CF">
              <w:rPr>
                <w:sz w:val="26"/>
                <w:szCs w:val="26"/>
              </w:rPr>
              <w:t>які викладаються</w:t>
            </w:r>
            <w:r w:rsidR="00B17DCE" w:rsidRPr="005112CF">
              <w:rPr>
                <w:sz w:val="26"/>
                <w:szCs w:val="26"/>
              </w:rPr>
              <w:t>.</w:t>
            </w:r>
            <w:r w:rsidRPr="005112CF">
              <w:rPr>
                <w:sz w:val="26"/>
                <w:szCs w:val="26"/>
              </w:rPr>
              <w:t xml:space="preserve"> </w:t>
            </w:r>
          </w:p>
          <w:p w:rsidR="00C61856" w:rsidRPr="005112CF" w:rsidRDefault="00AB1083" w:rsidP="004E35BE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Освітня п</w:t>
            </w:r>
            <w:r w:rsidR="00592FFD" w:rsidRPr="005112CF">
              <w:rPr>
                <w:sz w:val="26"/>
                <w:szCs w:val="26"/>
              </w:rPr>
              <w:t xml:space="preserve">рограма забезпечена </w:t>
            </w:r>
            <w:r w:rsidR="00E34B1C" w:rsidRPr="005112CF">
              <w:rPr>
                <w:sz w:val="26"/>
                <w:szCs w:val="26"/>
              </w:rPr>
              <w:t>сучасни</w:t>
            </w:r>
            <w:r w:rsidR="00592FFD" w:rsidRPr="005112CF">
              <w:rPr>
                <w:sz w:val="26"/>
                <w:szCs w:val="26"/>
              </w:rPr>
              <w:t>ми</w:t>
            </w:r>
            <w:r w:rsidR="00E34B1C" w:rsidRPr="005112CF">
              <w:rPr>
                <w:sz w:val="26"/>
                <w:szCs w:val="26"/>
              </w:rPr>
              <w:t xml:space="preserve"> універсальни</w:t>
            </w:r>
            <w:r w:rsidR="00592FFD" w:rsidRPr="005112CF">
              <w:rPr>
                <w:sz w:val="26"/>
                <w:szCs w:val="26"/>
              </w:rPr>
              <w:t>ми</w:t>
            </w:r>
            <w:r w:rsidR="00E34B1C" w:rsidRPr="005112CF">
              <w:rPr>
                <w:sz w:val="26"/>
                <w:szCs w:val="26"/>
              </w:rPr>
              <w:t xml:space="preserve"> та спеціалізовани</w:t>
            </w:r>
            <w:r w:rsidR="00592FFD" w:rsidRPr="005112CF">
              <w:rPr>
                <w:sz w:val="26"/>
                <w:szCs w:val="26"/>
              </w:rPr>
              <w:t>ми</w:t>
            </w:r>
            <w:r w:rsidR="00E34B1C" w:rsidRPr="005112CF">
              <w:rPr>
                <w:sz w:val="26"/>
                <w:szCs w:val="26"/>
              </w:rPr>
              <w:t xml:space="preserve"> програмни</w:t>
            </w:r>
            <w:r w:rsidR="00592FFD" w:rsidRPr="005112CF">
              <w:rPr>
                <w:sz w:val="26"/>
                <w:szCs w:val="26"/>
              </w:rPr>
              <w:t>ми</w:t>
            </w:r>
            <w:r w:rsidR="00E34B1C" w:rsidRPr="005112CF">
              <w:rPr>
                <w:sz w:val="26"/>
                <w:szCs w:val="26"/>
              </w:rPr>
              <w:t xml:space="preserve"> продукт</w:t>
            </w:r>
            <w:r w:rsidR="00592FFD" w:rsidRPr="005112CF">
              <w:rPr>
                <w:sz w:val="26"/>
                <w:szCs w:val="26"/>
              </w:rPr>
              <w:t>ами</w:t>
            </w:r>
            <w:r w:rsidR="00E34B1C" w:rsidRPr="005112CF">
              <w:rPr>
                <w:sz w:val="26"/>
                <w:szCs w:val="26"/>
              </w:rPr>
              <w:t>, необхідни</w:t>
            </w:r>
            <w:r w:rsidR="00592FFD" w:rsidRPr="005112CF">
              <w:rPr>
                <w:sz w:val="26"/>
                <w:szCs w:val="26"/>
              </w:rPr>
              <w:t>ми</w:t>
            </w:r>
            <w:r w:rsidR="00E34B1C" w:rsidRPr="005112CF">
              <w:rPr>
                <w:sz w:val="26"/>
                <w:szCs w:val="26"/>
              </w:rPr>
              <w:t xml:space="preserve"> для </w:t>
            </w:r>
            <w:r w:rsidR="004E35BE" w:rsidRPr="005112CF">
              <w:rPr>
                <w:sz w:val="26"/>
                <w:szCs w:val="26"/>
              </w:rPr>
              <w:t xml:space="preserve">набуття </w:t>
            </w:r>
            <w:r w:rsidR="00D33995" w:rsidRPr="005112CF">
              <w:rPr>
                <w:sz w:val="26"/>
                <w:szCs w:val="26"/>
              </w:rPr>
              <w:t xml:space="preserve">вмінь та навичок щодо </w:t>
            </w:r>
            <w:r w:rsidR="00E34B1C" w:rsidRPr="005112CF">
              <w:rPr>
                <w:sz w:val="26"/>
                <w:szCs w:val="26"/>
              </w:rPr>
              <w:t>прийняття та імплементації маркетингових управлінських рішень</w:t>
            </w:r>
            <w:r w:rsidR="00D33995" w:rsidRPr="005112CF">
              <w:rPr>
                <w:sz w:val="26"/>
                <w:szCs w:val="26"/>
              </w:rPr>
              <w:t>.</w:t>
            </w:r>
          </w:p>
        </w:tc>
      </w:tr>
      <w:tr w:rsidR="008D58E1" w:rsidRPr="005112CF" w:rsidTr="00F961F0">
        <w:trPr>
          <w:trHeight w:val="20"/>
        </w:trPr>
        <w:tc>
          <w:tcPr>
            <w:tcW w:w="5000" w:type="pct"/>
            <w:gridSpan w:val="2"/>
            <w:shd w:val="clear" w:color="auto" w:fill="E0E0E0"/>
            <w:vAlign w:val="center"/>
          </w:tcPr>
          <w:p w:rsidR="008D58E1" w:rsidRPr="005112CF" w:rsidRDefault="008D58E1" w:rsidP="005E5F2D">
            <w:pPr>
              <w:jc w:val="center"/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9 – Академічна мобільність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8D58E1" w:rsidRPr="005112CF" w:rsidRDefault="008D58E1" w:rsidP="00576818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Національна кредитна мобільність</w:t>
            </w:r>
          </w:p>
        </w:tc>
        <w:tc>
          <w:tcPr>
            <w:tcW w:w="3376" w:type="pct"/>
          </w:tcPr>
          <w:p w:rsidR="008D58E1" w:rsidRPr="005112CF" w:rsidRDefault="007A4042" w:rsidP="001F07E4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На загальних підставах в межах України. Короткострокове навчання студентів за попередньо визначеним курсом в інших закладах</w:t>
            </w:r>
            <w:r w:rsidR="001F07E4" w:rsidRPr="005112CF">
              <w:rPr>
                <w:sz w:val="26"/>
                <w:szCs w:val="26"/>
              </w:rPr>
              <w:t xml:space="preserve"> вищої освіти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8D58E1" w:rsidRPr="005112CF" w:rsidRDefault="008D58E1" w:rsidP="00576818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>Міжнародна кредитна мобільність</w:t>
            </w:r>
          </w:p>
        </w:tc>
        <w:tc>
          <w:tcPr>
            <w:tcW w:w="3376" w:type="pct"/>
          </w:tcPr>
          <w:p w:rsidR="000B6E66" w:rsidRPr="005112CF" w:rsidRDefault="00CC39E1" w:rsidP="000B6E6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 xml:space="preserve">Інститутом укладено договори про співробітництво </w:t>
            </w:r>
            <w:r w:rsidR="00F23B03">
              <w:rPr>
                <w:sz w:val="26"/>
                <w:szCs w:val="26"/>
              </w:rPr>
              <w:t>з</w:t>
            </w:r>
            <w:r w:rsidRPr="005112CF">
              <w:rPr>
                <w:sz w:val="26"/>
                <w:szCs w:val="26"/>
              </w:rPr>
              <w:t xml:space="preserve"> закордонними закладами вищої освіти, в рамках яких здійснюється партнерський обмін та навчання студентів</w:t>
            </w:r>
            <w:r w:rsidR="00335F27" w:rsidRPr="005112CF">
              <w:rPr>
                <w:sz w:val="26"/>
                <w:szCs w:val="26"/>
              </w:rPr>
              <w:t>, зокрема</w:t>
            </w:r>
            <w:r w:rsidRPr="005112CF">
              <w:rPr>
                <w:sz w:val="26"/>
                <w:szCs w:val="26"/>
              </w:rPr>
              <w:t xml:space="preserve">: </w:t>
            </w:r>
          </w:p>
          <w:p w:rsidR="000B6E66" w:rsidRPr="005112CF" w:rsidRDefault="000B6E66" w:rsidP="000B6E66">
            <w:pPr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5112CF">
              <w:rPr>
                <w:bCs/>
                <w:sz w:val="26"/>
                <w:szCs w:val="26"/>
              </w:rPr>
              <w:t xml:space="preserve">- Білоруський торговельно-економічний університет споживчої кооперації (Гомель, Білорусь); </w:t>
            </w:r>
          </w:p>
          <w:p w:rsidR="000B6E66" w:rsidRPr="005112CF" w:rsidRDefault="000B6E66" w:rsidP="000B6E66">
            <w:pPr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5112CF">
              <w:rPr>
                <w:bCs/>
                <w:sz w:val="26"/>
                <w:szCs w:val="26"/>
              </w:rPr>
              <w:t xml:space="preserve">- Державний інститут управління та соціальних технологій </w:t>
            </w:r>
            <w:proofErr w:type="spellStart"/>
            <w:r w:rsidRPr="005112CF">
              <w:rPr>
                <w:bCs/>
                <w:sz w:val="26"/>
                <w:szCs w:val="26"/>
              </w:rPr>
              <w:t>БГУ</w:t>
            </w:r>
            <w:proofErr w:type="spellEnd"/>
            <w:r w:rsidRPr="005112CF">
              <w:rPr>
                <w:bCs/>
                <w:sz w:val="26"/>
                <w:szCs w:val="26"/>
              </w:rPr>
              <w:t xml:space="preserve"> (Мінськ, Білорусь);</w:t>
            </w:r>
          </w:p>
          <w:p w:rsidR="000B6E66" w:rsidRPr="005112CF" w:rsidRDefault="000B6E66" w:rsidP="000B6E66">
            <w:pPr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5112CF">
              <w:rPr>
                <w:bCs/>
                <w:sz w:val="26"/>
                <w:szCs w:val="26"/>
              </w:rPr>
              <w:t xml:space="preserve">- </w:t>
            </w:r>
            <w:proofErr w:type="spellStart"/>
            <w:r w:rsidRPr="005112CF">
              <w:rPr>
                <w:bCs/>
                <w:sz w:val="26"/>
                <w:szCs w:val="26"/>
              </w:rPr>
              <w:t>Могильовський</w:t>
            </w:r>
            <w:proofErr w:type="spellEnd"/>
            <w:r w:rsidRPr="005112CF">
              <w:rPr>
                <w:bCs/>
                <w:sz w:val="26"/>
                <w:szCs w:val="26"/>
              </w:rPr>
              <w:t xml:space="preserve"> державний університет продовольства (Могильов, Білорусь);</w:t>
            </w:r>
          </w:p>
          <w:p w:rsidR="000B6E66" w:rsidRPr="005112CF" w:rsidRDefault="000B6E66" w:rsidP="000B6E66">
            <w:pPr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5112CF">
              <w:rPr>
                <w:bCs/>
                <w:sz w:val="26"/>
                <w:szCs w:val="26"/>
              </w:rPr>
              <w:t>- Технічний Університет Лодзі (Лодзь, Польща);</w:t>
            </w:r>
          </w:p>
          <w:p w:rsidR="000B6E66" w:rsidRPr="005112CF" w:rsidRDefault="000B6E66" w:rsidP="000B6E66">
            <w:pPr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5112CF">
              <w:rPr>
                <w:bCs/>
                <w:sz w:val="26"/>
                <w:szCs w:val="26"/>
              </w:rPr>
              <w:t xml:space="preserve">- Університет </w:t>
            </w:r>
            <w:proofErr w:type="spellStart"/>
            <w:r w:rsidRPr="005112CF">
              <w:rPr>
                <w:bCs/>
                <w:sz w:val="26"/>
                <w:szCs w:val="26"/>
              </w:rPr>
              <w:t>Humanitas</w:t>
            </w:r>
            <w:proofErr w:type="spellEnd"/>
            <w:r w:rsidRPr="005112CF">
              <w:rPr>
                <w:bCs/>
                <w:sz w:val="26"/>
                <w:szCs w:val="26"/>
              </w:rPr>
              <w:t xml:space="preserve"> в </w:t>
            </w:r>
            <w:proofErr w:type="spellStart"/>
            <w:r w:rsidRPr="005112CF">
              <w:rPr>
                <w:bCs/>
                <w:sz w:val="26"/>
                <w:szCs w:val="26"/>
              </w:rPr>
              <w:t>Сосновці</w:t>
            </w:r>
            <w:proofErr w:type="spellEnd"/>
            <w:r w:rsidRPr="005112CF">
              <w:rPr>
                <w:bCs/>
                <w:sz w:val="26"/>
                <w:szCs w:val="26"/>
              </w:rPr>
              <w:t xml:space="preserve"> (</w:t>
            </w:r>
            <w:proofErr w:type="spellStart"/>
            <w:r w:rsidRPr="005112CF">
              <w:rPr>
                <w:bCs/>
                <w:sz w:val="26"/>
                <w:szCs w:val="26"/>
              </w:rPr>
              <w:t>Сосновець</w:t>
            </w:r>
            <w:proofErr w:type="spellEnd"/>
            <w:r w:rsidRPr="005112CF">
              <w:rPr>
                <w:bCs/>
                <w:sz w:val="26"/>
                <w:szCs w:val="26"/>
              </w:rPr>
              <w:t>, Польща);</w:t>
            </w:r>
          </w:p>
          <w:p w:rsidR="000B6E66" w:rsidRPr="005112CF" w:rsidRDefault="000B6E66" w:rsidP="000B6E66">
            <w:pPr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5112CF">
              <w:rPr>
                <w:bCs/>
                <w:sz w:val="26"/>
                <w:szCs w:val="26"/>
              </w:rPr>
              <w:t>- Технічний Університет (Варна, Болгарія);</w:t>
            </w:r>
          </w:p>
          <w:p w:rsidR="000B6E66" w:rsidRPr="005112CF" w:rsidRDefault="000B6E66" w:rsidP="000B6E66">
            <w:pPr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5112CF">
              <w:rPr>
                <w:bCs/>
                <w:sz w:val="26"/>
                <w:szCs w:val="26"/>
              </w:rPr>
              <w:t>- Швейцарський Школа Бізнесу (</w:t>
            </w:r>
            <w:proofErr w:type="spellStart"/>
            <w:r w:rsidRPr="005112CF">
              <w:rPr>
                <w:bCs/>
                <w:sz w:val="26"/>
                <w:szCs w:val="26"/>
              </w:rPr>
              <w:t>Монтре</w:t>
            </w:r>
            <w:proofErr w:type="spellEnd"/>
            <w:r w:rsidRPr="005112CF">
              <w:rPr>
                <w:bCs/>
                <w:sz w:val="26"/>
                <w:szCs w:val="26"/>
              </w:rPr>
              <w:t>, Швейцарія);</w:t>
            </w:r>
          </w:p>
          <w:p w:rsidR="008D58E1" w:rsidRPr="005112CF" w:rsidRDefault="000B6E66" w:rsidP="000B6E6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112CF">
              <w:rPr>
                <w:bCs/>
                <w:sz w:val="26"/>
                <w:szCs w:val="26"/>
              </w:rPr>
              <w:t>- ТОВ «</w:t>
            </w:r>
            <w:proofErr w:type="spellStart"/>
            <w:r w:rsidRPr="005112CF">
              <w:rPr>
                <w:bCs/>
                <w:sz w:val="26"/>
                <w:szCs w:val="26"/>
              </w:rPr>
              <w:t>Бонекс</w:t>
            </w:r>
            <w:proofErr w:type="spellEnd"/>
            <w:r w:rsidRPr="005112CF">
              <w:rPr>
                <w:bCs/>
                <w:sz w:val="26"/>
                <w:szCs w:val="26"/>
              </w:rPr>
              <w:t xml:space="preserve"> інжиніринг» (Белград, Сербія).</w:t>
            </w:r>
          </w:p>
        </w:tc>
      </w:tr>
      <w:tr w:rsidR="00D33995" w:rsidRPr="005112CF" w:rsidTr="00F961F0">
        <w:trPr>
          <w:trHeight w:val="20"/>
        </w:trPr>
        <w:tc>
          <w:tcPr>
            <w:tcW w:w="1624" w:type="pct"/>
          </w:tcPr>
          <w:p w:rsidR="008D58E1" w:rsidRPr="005112CF" w:rsidRDefault="008D58E1" w:rsidP="003A2399">
            <w:pPr>
              <w:rPr>
                <w:b/>
                <w:sz w:val="26"/>
                <w:szCs w:val="26"/>
              </w:rPr>
            </w:pPr>
            <w:r w:rsidRPr="005112CF">
              <w:rPr>
                <w:b/>
                <w:sz w:val="26"/>
                <w:szCs w:val="26"/>
              </w:rPr>
              <w:t xml:space="preserve">Навчання іноземних </w:t>
            </w:r>
            <w:r w:rsidR="003A2399" w:rsidRPr="005112CF">
              <w:rPr>
                <w:b/>
                <w:sz w:val="26"/>
                <w:szCs w:val="26"/>
              </w:rPr>
              <w:t>здобувачів вищої освіти</w:t>
            </w:r>
          </w:p>
        </w:tc>
        <w:tc>
          <w:tcPr>
            <w:tcW w:w="3376" w:type="pct"/>
          </w:tcPr>
          <w:p w:rsidR="008D58E1" w:rsidRPr="005112CF" w:rsidRDefault="00976EF2" w:rsidP="00ED5E6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5112CF">
              <w:rPr>
                <w:sz w:val="26"/>
                <w:szCs w:val="26"/>
              </w:rPr>
              <w:t>Можливе за умови:</w:t>
            </w:r>
            <w:r w:rsidR="00A8535D" w:rsidRPr="005112CF">
              <w:rPr>
                <w:sz w:val="26"/>
                <w:szCs w:val="26"/>
              </w:rPr>
              <w:t xml:space="preserve"> </w:t>
            </w:r>
            <w:r w:rsidRPr="005112CF">
              <w:rPr>
                <w:sz w:val="26"/>
                <w:szCs w:val="26"/>
              </w:rPr>
              <w:t>володіння українською мовою;</w:t>
            </w:r>
            <w:r w:rsidR="00A8535D" w:rsidRPr="005112CF">
              <w:rPr>
                <w:sz w:val="26"/>
                <w:szCs w:val="26"/>
              </w:rPr>
              <w:t xml:space="preserve"> </w:t>
            </w:r>
            <w:r w:rsidRPr="005112CF">
              <w:rPr>
                <w:sz w:val="26"/>
                <w:szCs w:val="26"/>
              </w:rPr>
              <w:t>наявності документа про повну середню освіту/диплому молодшого бакалавра, який пройшов процедуру визнання в М</w:t>
            </w:r>
            <w:r w:rsidR="00ED5E68" w:rsidRPr="005112CF">
              <w:rPr>
                <w:sz w:val="26"/>
                <w:szCs w:val="26"/>
              </w:rPr>
              <w:t>іністерстві освіти і науки України</w:t>
            </w:r>
          </w:p>
        </w:tc>
      </w:tr>
    </w:tbl>
    <w:p w:rsidR="00F879D9" w:rsidRPr="00797176" w:rsidRDefault="00452F96" w:rsidP="001E5241">
      <w:pPr>
        <w:jc w:val="center"/>
        <w:rPr>
          <w:b/>
        </w:rPr>
      </w:pPr>
      <w:r w:rsidRPr="00797176">
        <w:br w:type="page"/>
      </w:r>
      <w:r w:rsidRPr="00797176">
        <w:rPr>
          <w:b/>
        </w:rPr>
        <w:lastRenderedPageBreak/>
        <w:t>2. </w:t>
      </w:r>
      <w:r w:rsidR="00F879D9" w:rsidRPr="00797176">
        <w:rPr>
          <w:b/>
        </w:rPr>
        <w:t xml:space="preserve">Перелік компонент </w:t>
      </w:r>
      <w:r w:rsidR="005F7D22" w:rsidRPr="00797176">
        <w:rPr>
          <w:b/>
        </w:rPr>
        <w:t>освітньої</w:t>
      </w:r>
      <w:r w:rsidR="00F879D9" w:rsidRPr="00797176">
        <w:rPr>
          <w:b/>
        </w:rPr>
        <w:t xml:space="preserve"> програми та їх логічна </w:t>
      </w:r>
      <w:r w:rsidR="005F7D22" w:rsidRPr="00797176">
        <w:rPr>
          <w:b/>
        </w:rPr>
        <w:t>п</w:t>
      </w:r>
      <w:r w:rsidR="00F879D9" w:rsidRPr="00797176">
        <w:rPr>
          <w:b/>
        </w:rPr>
        <w:t>ослідовність</w:t>
      </w:r>
    </w:p>
    <w:p w:rsidR="00A97E1E" w:rsidRPr="00797176" w:rsidRDefault="00A97E1E" w:rsidP="003F596C">
      <w:pPr>
        <w:ind w:firstLine="708"/>
      </w:pPr>
    </w:p>
    <w:p w:rsidR="00F879D9" w:rsidRPr="00797176" w:rsidRDefault="003F596C" w:rsidP="00A97E1E">
      <w:pPr>
        <w:ind w:firstLine="708"/>
      </w:pPr>
      <w:r w:rsidRPr="00797176">
        <w:t xml:space="preserve">2.1. </w:t>
      </w:r>
      <w:r w:rsidR="00F879D9" w:rsidRPr="00797176">
        <w:t xml:space="preserve">Перелік компонент </w:t>
      </w:r>
      <w:proofErr w:type="spellStart"/>
      <w:r w:rsidR="00F879D9" w:rsidRPr="00797176">
        <w:t>ОП</w:t>
      </w:r>
      <w:proofErr w:type="spellEnd"/>
    </w:p>
    <w:tbl>
      <w:tblPr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51"/>
        <w:gridCol w:w="5190"/>
        <w:gridCol w:w="1476"/>
        <w:gridCol w:w="2235"/>
      </w:tblGrid>
      <w:tr w:rsidR="00AC03C7" w:rsidRPr="00797176" w:rsidTr="00AC03C7">
        <w:trPr>
          <w:tblHeader/>
        </w:trPr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879D9" w:rsidRPr="00797176" w:rsidRDefault="00F879D9" w:rsidP="001E5241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Код н/д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879D9" w:rsidRPr="00797176" w:rsidRDefault="00F879D9" w:rsidP="0058765E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 xml:space="preserve">Компоненти освітньої програми </w:t>
            </w:r>
            <w:r w:rsidRPr="00797176">
              <w:rPr>
                <w:sz w:val="24"/>
              </w:rPr>
              <w:br/>
              <w:t xml:space="preserve">(навчальні дисципліни, курсові </w:t>
            </w:r>
            <w:r w:rsidR="0058765E" w:rsidRPr="00797176">
              <w:rPr>
                <w:sz w:val="24"/>
              </w:rPr>
              <w:t>роботи</w:t>
            </w:r>
            <w:r w:rsidRPr="00797176">
              <w:rPr>
                <w:sz w:val="24"/>
              </w:rPr>
              <w:t>, практики,</w:t>
            </w:r>
            <w:r w:rsidR="0058765E" w:rsidRPr="00797176">
              <w:rPr>
                <w:sz w:val="24"/>
              </w:rPr>
              <w:t xml:space="preserve"> </w:t>
            </w:r>
            <w:r w:rsidR="005F7D22" w:rsidRPr="00797176">
              <w:rPr>
                <w:sz w:val="24"/>
              </w:rPr>
              <w:t>кваліфікаційний екзамен,</w:t>
            </w:r>
            <w:r w:rsidR="0058765E" w:rsidRPr="00797176">
              <w:rPr>
                <w:sz w:val="24"/>
              </w:rPr>
              <w:t xml:space="preserve"> </w:t>
            </w:r>
            <w:r w:rsidR="005F7D22" w:rsidRPr="00797176">
              <w:rPr>
                <w:sz w:val="24"/>
              </w:rPr>
              <w:t>випускна к</w:t>
            </w:r>
            <w:r w:rsidRPr="00797176">
              <w:rPr>
                <w:sz w:val="24"/>
              </w:rPr>
              <w:t>валіфікаційна робота)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879D9" w:rsidRPr="00797176" w:rsidRDefault="00F879D9" w:rsidP="001E5241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Кількість кредитів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79D9" w:rsidRPr="00797176" w:rsidRDefault="00F879D9" w:rsidP="0058765E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Форма</w:t>
            </w:r>
            <w:r w:rsidR="0058765E" w:rsidRPr="00797176">
              <w:rPr>
                <w:sz w:val="24"/>
              </w:rPr>
              <w:t xml:space="preserve"> </w:t>
            </w:r>
            <w:r w:rsidRPr="00797176">
              <w:rPr>
                <w:sz w:val="24"/>
              </w:rPr>
              <w:t>підсумк</w:t>
            </w:r>
            <w:r w:rsidR="00A97E1E" w:rsidRPr="00797176">
              <w:rPr>
                <w:sz w:val="24"/>
              </w:rPr>
              <w:t>ового</w:t>
            </w:r>
            <w:r w:rsidRPr="00797176">
              <w:rPr>
                <w:sz w:val="24"/>
              </w:rPr>
              <w:t xml:space="preserve"> контролю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879D9" w:rsidRPr="00797176" w:rsidRDefault="00F879D9" w:rsidP="001E5241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1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879D9" w:rsidRPr="00797176" w:rsidRDefault="00F879D9" w:rsidP="001E5241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2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879D9" w:rsidRPr="00797176" w:rsidRDefault="00F879D9" w:rsidP="001E5241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3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79D9" w:rsidRPr="00797176" w:rsidRDefault="00F879D9" w:rsidP="001E5241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4</w:t>
            </w:r>
          </w:p>
        </w:tc>
      </w:tr>
      <w:tr w:rsidR="00F879D9" w:rsidRPr="00797176" w:rsidTr="00AC03C7"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79D9" w:rsidRPr="00797176" w:rsidRDefault="00F879D9" w:rsidP="007B42AE">
            <w:pPr>
              <w:jc w:val="center"/>
              <w:rPr>
                <w:b/>
                <w:sz w:val="24"/>
              </w:rPr>
            </w:pPr>
            <w:r w:rsidRPr="00797176">
              <w:rPr>
                <w:b/>
                <w:sz w:val="24"/>
              </w:rPr>
              <w:t xml:space="preserve">Обов’язкові компоненти </w:t>
            </w:r>
            <w:proofErr w:type="spellStart"/>
            <w:r w:rsidRPr="00797176">
              <w:rPr>
                <w:b/>
                <w:sz w:val="24"/>
              </w:rPr>
              <w:t>ОП</w:t>
            </w:r>
            <w:proofErr w:type="spellEnd"/>
          </w:p>
        </w:tc>
      </w:tr>
      <w:tr w:rsidR="00AC03C7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B553C4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> 1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Іноземна мова за професійним спрямуванням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24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627940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2138C2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2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Економічна теорія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2138C2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3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Правознавство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2138C2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4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Економічна інформатика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A47CA8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5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Статистика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A47CA8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6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Категорійний менеджмент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A47CA8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7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 xml:space="preserve">Категорії та систематика товарів у </w:t>
            </w:r>
            <w:proofErr w:type="spellStart"/>
            <w:r w:rsidRPr="00797176">
              <w:rPr>
                <w:sz w:val="24"/>
              </w:rPr>
              <w:t>р</w:t>
            </w:r>
            <w:r w:rsidR="00DC4DC2">
              <w:rPr>
                <w:sz w:val="24"/>
              </w:rPr>
              <w:t>и</w:t>
            </w:r>
            <w:r w:rsidRPr="00797176">
              <w:rPr>
                <w:sz w:val="24"/>
              </w:rPr>
              <w:t>тейлі</w:t>
            </w:r>
            <w:proofErr w:type="spellEnd"/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A47CA8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8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Маркетинг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A47CA8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9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Товарознавство. Харчові продукти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B553C4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> 10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Менеджмент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A47CA8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11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Економіка підприємства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A47CA8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12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Маркетингові дослідження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A47CA8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13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Поведінка споживачів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A47CA8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14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Бухгалтерський облік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A47CA8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15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Товарознавство. Непродовольчі товари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A47CA8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16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 xml:space="preserve">Інформаційні системи в </w:t>
            </w:r>
            <w:proofErr w:type="spellStart"/>
            <w:r w:rsidRPr="00797176">
              <w:rPr>
                <w:sz w:val="24"/>
              </w:rPr>
              <w:t>ритейлі</w:t>
            </w:r>
            <w:proofErr w:type="spellEnd"/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A47CA8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17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Маркетингові комунікації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A47CA8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18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Маркетингова товарна та цінова політика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12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A47CA8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19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Управління продажем та мерчандайзинг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A47CA8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20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Організація торгівлі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A47CA8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21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Торговельний маркетинг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A47CA8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22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Електронна торгівля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A47CA8">
            <w:pPr>
              <w:rPr>
                <w:sz w:val="24"/>
              </w:rPr>
            </w:pPr>
            <w:proofErr w:type="spellStart"/>
            <w:r w:rsidRPr="00797176">
              <w:rPr>
                <w:sz w:val="24"/>
              </w:rPr>
              <w:t>ОК</w:t>
            </w:r>
            <w:proofErr w:type="spellEnd"/>
            <w:r w:rsidRPr="00797176">
              <w:rPr>
                <w:sz w:val="24"/>
              </w:rPr>
              <w:t xml:space="preserve"> 23</w:t>
            </w:r>
          </w:p>
        </w:tc>
        <w:tc>
          <w:tcPr>
            <w:tcW w:w="266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553C4" w:rsidRPr="00797176" w:rsidRDefault="00B553C4" w:rsidP="002F5807">
            <w:pPr>
              <w:rPr>
                <w:sz w:val="24"/>
              </w:rPr>
            </w:pPr>
            <w:r w:rsidRPr="00797176">
              <w:rPr>
                <w:sz w:val="24"/>
              </w:rPr>
              <w:t>Моделювання фінансово-господарської діяльності підприємства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B553C4" w:rsidRPr="00797176" w:rsidRDefault="00B553C4" w:rsidP="002F5807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A47CA8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B553C4" w:rsidRPr="00797176" w:rsidTr="00AC03C7">
        <w:tc>
          <w:tcPr>
            <w:tcW w:w="3097" w:type="pct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553C4" w:rsidRPr="00797176" w:rsidRDefault="00B553C4" w:rsidP="00692A47">
            <w:pPr>
              <w:rPr>
                <w:b/>
                <w:sz w:val="24"/>
              </w:rPr>
            </w:pPr>
            <w:r w:rsidRPr="00797176">
              <w:rPr>
                <w:b/>
                <w:sz w:val="24"/>
              </w:rPr>
              <w:t>Загальний обсяг обов'язкових компонент: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B553C4" w:rsidRPr="00797176" w:rsidRDefault="00B553C4" w:rsidP="005211C5">
            <w:pPr>
              <w:jc w:val="center"/>
              <w:rPr>
                <w:b/>
                <w:sz w:val="24"/>
              </w:rPr>
            </w:pPr>
            <w:r w:rsidRPr="00797176">
              <w:rPr>
                <w:b/>
                <w:sz w:val="24"/>
              </w:rPr>
              <w:t>16</w:t>
            </w:r>
            <w:r w:rsidR="005211C5" w:rsidRPr="00797176">
              <w:rPr>
                <w:b/>
                <w:sz w:val="24"/>
              </w:rPr>
              <w:t>2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B553C4" w:rsidRPr="00797176" w:rsidRDefault="00B553C4" w:rsidP="00627940">
            <w:pPr>
              <w:jc w:val="center"/>
              <w:rPr>
                <w:sz w:val="24"/>
              </w:rPr>
            </w:pPr>
          </w:p>
        </w:tc>
      </w:tr>
      <w:tr w:rsidR="00B553C4" w:rsidRPr="00797176" w:rsidTr="00AC03C7"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53C4" w:rsidRPr="00797176" w:rsidRDefault="00B553C4" w:rsidP="00627940">
            <w:pPr>
              <w:jc w:val="center"/>
              <w:rPr>
                <w:b/>
                <w:sz w:val="24"/>
              </w:rPr>
            </w:pPr>
            <w:r w:rsidRPr="00797176">
              <w:rPr>
                <w:b/>
                <w:sz w:val="24"/>
              </w:rPr>
              <w:t xml:space="preserve">Вибіркові компоненти </w:t>
            </w:r>
            <w:proofErr w:type="spellStart"/>
            <w:r w:rsidRPr="00797176">
              <w:rPr>
                <w:b/>
                <w:sz w:val="24"/>
              </w:rPr>
              <w:t>ОП</w:t>
            </w:r>
            <w:proofErr w:type="spellEnd"/>
          </w:p>
        </w:tc>
      </w:tr>
      <w:tr w:rsidR="00AC03C7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2138C2">
            <w:pPr>
              <w:rPr>
                <w:sz w:val="24"/>
              </w:rPr>
            </w:pPr>
            <w:r w:rsidRPr="00373FC5">
              <w:rPr>
                <w:sz w:val="24"/>
              </w:rPr>
              <w:t>ВБ 1.1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t>Торговельне посередництво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2138C2">
            <w:pPr>
              <w:rPr>
                <w:sz w:val="24"/>
              </w:rPr>
            </w:pPr>
            <w:r w:rsidRPr="00373FC5">
              <w:rPr>
                <w:sz w:val="24"/>
              </w:rPr>
              <w:t>ВБ 1.2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t>Логіка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2138C2">
            <w:pPr>
              <w:rPr>
                <w:sz w:val="24"/>
              </w:rPr>
            </w:pPr>
            <w:r w:rsidRPr="00373FC5">
              <w:rPr>
                <w:sz w:val="24"/>
              </w:rPr>
              <w:t>ВБ 2.1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t>Філософія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2138C2">
            <w:pPr>
              <w:rPr>
                <w:sz w:val="24"/>
              </w:rPr>
            </w:pPr>
            <w:r w:rsidRPr="00373FC5">
              <w:rPr>
                <w:sz w:val="24"/>
              </w:rPr>
              <w:t>ВБ 2.2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t>Світова культура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2138C2">
            <w:pPr>
              <w:rPr>
                <w:sz w:val="24"/>
              </w:rPr>
            </w:pPr>
            <w:r w:rsidRPr="00373FC5">
              <w:rPr>
                <w:sz w:val="24"/>
              </w:rPr>
              <w:t>ВБ 3.1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t>Безпека життя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2138C2">
            <w:pPr>
              <w:rPr>
                <w:sz w:val="24"/>
              </w:rPr>
            </w:pPr>
            <w:r w:rsidRPr="00373FC5">
              <w:rPr>
                <w:sz w:val="24"/>
              </w:rPr>
              <w:t>ВБ 3.2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t>Екологія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2138C2">
            <w:pPr>
              <w:rPr>
                <w:sz w:val="24"/>
              </w:rPr>
            </w:pPr>
            <w:r w:rsidRPr="00373FC5">
              <w:rPr>
                <w:sz w:val="24"/>
              </w:rPr>
              <w:t>ВБ 4.1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t>Психологія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2138C2">
            <w:pPr>
              <w:rPr>
                <w:sz w:val="24"/>
              </w:rPr>
            </w:pPr>
            <w:r w:rsidRPr="00373FC5">
              <w:rPr>
                <w:sz w:val="24"/>
              </w:rPr>
              <w:t>ВБ 4.2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t>Основи підприємництва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2138C2">
            <w:pPr>
              <w:rPr>
                <w:sz w:val="24"/>
              </w:rPr>
            </w:pPr>
            <w:r w:rsidRPr="00373FC5">
              <w:rPr>
                <w:sz w:val="24"/>
              </w:rPr>
              <w:t>ВБ 5.1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t xml:space="preserve">Інтернет-технології в бізнесі 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2138C2">
            <w:pPr>
              <w:rPr>
                <w:sz w:val="24"/>
              </w:rPr>
            </w:pPr>
            <w:r w:rsidRPr="00373FC5">
              <w:rPr>
                <w:sz w:val="24"/>
              </w:rPr>
              <w:t>ВБ 5.2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t>Соціологія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2138C2">
            <w:pPr>
              <w:rPr>
                <w:sz w:val="24"/>
              </w:rPr>
            </w:pPr>
            <w:r w:rsidRPr="00373FC5">
              <w:rPr>
                <w:sz w:val="24"/>
              </w:rPr>
              <w:t>ВБ 6.1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t>Професійні комунікації іноземною мовою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12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2138C2">
            <w:pPr>
              <w:rPr>
                <w:sz w:val="24"/>
              </w:rPr>
            </w:pPr>
            <w:r w:rsidRPr="00373FC5">
              <w:rPr>
                <w:sz w:val="24"/>
              </w:rPr>
              <w:t>ВБ 6.2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t>Друга іноземна мова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12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4214AB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t>ВБ 7.1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t>Предметно-орієнтований практикум іноземною мовою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12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2464DD" w:rsidP="002464DD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4214AB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lastRenderedPageBreak/>
              <w:t>ВБ 7.2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t>Іноземна мова спеціальності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12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4214AB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4214AB">
            <w:pPr>
              <w:rPr>
                <w:sz w:val="24"/>
              </w:rPr>
            </w:pPr>
            <w:r w:rsidRPr="00373FC5">
              <w:rPr>
                <w:sz w:val="24"/>
              </w:rPr>
              <w:t>ВБ 8.1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t>Реклама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4,5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4214AB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4214AB">
            <w:pPr>
              <w:rPr>
                <w:sz w:val="24"/>
              </w:rPr>
            </w:pPr>
            <w:r w:rsidRPr="00373FC5">
              <w:rPr>
                <w:sz w:val="24"/>
              </w:rPr>
              <w:t>ВБ 8.2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t>Інформаційні війни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4,5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4214AB">
            <w:pPr>
              <w:rPr>
                <w:sz w:val="24"/>
              </w:rPr>
            </w:pPr>
            <w:r w:rsidRPr="00373FC5">
              <w:rPr>
                <w:sz w:val="24"/>
              </w:rPr>
              <w:t>ВБ 9.1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2F5807">
            <w:pPr>
              <w:rPr>
                <w:sz w:val="24"/>
              </w:rPr>
            </w:pPr>
            <w:r w:rsidRPr="00373FC5">
              <w:rPr>
                <w:sz w:val="24"/>
              </w:rPr>
              <w:t>Маркетинг послуг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4,5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AC03C7" w:rsidRPr="00797176" w:rsidTr="00AC03C7"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4214AB">
            <w:pPr>
              <w:rPr>
                <w:sz w:val="24"/>
              </w:rPr>
            </w:pPr>
            <w:r w:rsidRPr="00373FC5">
              <w:rPr>
                <w:sz w:val="24"/>
              </w:rPr>
              <w:t>ВБ 9.2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373FC5" w:rsidRDefault="004214AB" w:rsidP="002F5807">
            <w:pPr>
              <w:rPr>
                <w:sz w:val="24"/>
              </w:rPr>
            </w:pPr>
            <w:proofErr w:type="spellStart"/>
            <w:r w:rsidRPr="00373FC5">
              <w:rPr>
                <w:sz w:val="24"/>
              </w:rPr>
              <w:t>Product</w:t>
            </w:r>
            <w:proofErr w:type="spellEnd"/>
            <w:r w:rsidRPr="00373FC5">
              <w:rPr>
                <w:sz w:val="24"/>
              </w:rPr>
              <w:t xml:space="preserve"> </w:t>
            </w:r>
            <w:proofErr w:type="spellStart"/>
            <w:r w:rsidRPr="00373FC5">
              <w:rPr>
                <w:sz w:val="24"/>
              </w:rPr>
              <w:t>placement</w:t>
            </w:r>
            <w:proofErr w:type="spellEnd"/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214AB" w:rsidRPr="00797176" w:rsidRDefault="002464DD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4,5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Е/п</w:t>
            </w:r>
          </w:p>
        </w:tc>
      </w:tr>
      <w:tr w:rsidR="004214AB" w:rsidRPr="00797176" w:rsidTr="00AC03C7">
        <w:tc>
          <w:tcPr>
            <w:tcW w:w="30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4214AB" w:rsidP="00692A47">
            <w:pPr>
              <w:rPr>
                <w:b/>
                <w:sz w:val="24"/>
              </w:rPr>
            </w:pPr>
            <w:r w:rsidRPr="00797176">
              <w:rPr>
                <w:b/>
                <w:sz w:val="24"/>
              </w:rPr>
              <w:t>Загальний обсяг вибіркових компонент: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214AB" w:rsidRPr="00797176" w:rsidRDefault="004214AB" w:rsidP="002464DD">
            <w:pPr>
              <w:jc w:val="center"/>
              <w:rPr>
                <w:b/>
                <w:sz w:val="24"/>
              </w:rPr>
            </w:pPr>
            <w:r w:rsidRPr="00797176">
              <w:rPr>
                <w:b/>
                <w:sz w:val="24"/>
              </w:rPr>
              <w:t>6</w:t>
            </w:r>
            <w:r w:rsidR="002464DD" w:rsidRPr="00797176">
              <w:rPr>
                <w:b/>
                <w:sz w:val="24"/>
              </w:rPr>
              <w:t>3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b/>
                <w:sz w:val="24"/>
              </w:rPr>
            </w:pPr>
          </w:p>
        </w:tc>
      </w:tr>
      <w:tr w:rsidR="004214AB" w:rsidRPr="00797176" w:rsidTr="00AC03C7">
        <w:tc>
          <w:tcPr>
            <w:tcW w:w="385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214AB" w:rsidRPr="00797176" w:rsidRDefault="004214AB" w:rsidP="002138C2">
            <w:pPr>
              <w:jc w:val="center"/>
              <w:rPr>
                <w:b/>
                <w:sz w:val="24"/>
              </w:rPr>
            </w:pPr>
            <w:r w:rsidRPr="00797176">
              <w:rPr>
                <w:b/>
                <w:sz w:val="24"/>
              </w:rPr>
              <w:t>Виробнича практика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755C43">
            <w:pPr>
              <w:jc w:val="center"/>
              <w:rPr>
                <w:b/>
                <w:sz w:val="24"/>
              </w:rPr>
            </w:pPr>
          </w:p>
        </w:tc>
      </w:tr>
      <w:tr w:rsidR="004214AB" w:rsidRPr="00797176" w:rsidTr="00AC03C7">
        <w:tc>
          <w:tcPr>
            <w:tcW w:w="30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4214AB" w:rsidP="002138C2">
            <w:pPr>
              <w:jc w:val="both"/>
              <w:rPr>
                <w:sz w:val="24"/>
              </w:rPr>
            </w:pPr>
            <w:r w:rsidRPr="00797176">
              <w:rPr>
                <w:sz w:val="24"/>
              </w:rPr>
              <w:t>Виробнича практика 1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З</w:t>
            </w:r>
          </w:p>
        </w:tc>
      </w:tr>
      <w:tr w:rsidR="004214AB" w:rsidRPr="00797176" w:rsidTr="00AC03C7">
        <w:tc>
          <w:tcPr>
            <w:tcW w:w="30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4214AB" w:rsidP="00692A47">
            <w:pPr>
              <w:rPr>
                <w:sz w:val="24"/>
              </w:rPr>
            </w:pPr>
            <w:r w:rsidRPr="00797176">
              <w:rPr>
                <w:sz w:val="24"/>
              </w:rPr>
              <w:t>Виробнича практика 2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6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З</w:t>
            </w:r>
          </w:p>
        </w:tc>
      </w:tr>
      <w:tr w:rsidR="004214AB" w:rsidRPr="00797176" w:rsidTr="00AC03C7">
        <w:tc>
          <w:tcPr>
            <w:tcW w:w="30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4214AB" w:rsidP="00692A47">
            <w:pPr>
              <w:rPr>
                <w:b/>
                <w:sz w:val="24"/>
              </w:rPr>
            </w:pPr>
            <w:r w:rsidRPr="00797176">
              <w:rPr>
                <w:b/>
                <w:sz w:val="24"/>
              </w:rPr>
              <w:t>Всього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214AB" w:rsidRPr="00797176" w:rsidRDefault="004214AB" w:rsidP="002138C2">
            <w:pPr>
              <w:jc w:val="center"/>
              <w:rPr>
                <w:b/>
                <w:sz w:val="24"/>
              </w:rPr>
            </w:pPr>
            <w:r w:rsidRPr="00797176">
              <w:rPr>
                <w:b/>
                <w:sz w:val="24"/>
              </w:rPr>
              <w:t>12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</w:p>
        </w:tc>
      </w:tr>
      <w:tr w:rsidR="004214AB" w:rsidRPr="00797176" w:rsidTr="00AC03C7"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b/>
                <w:sz w:val="24"/>
              </w:rPr>
            </w:pPr>
            <w:r w:rsidRPr="00797176">
              <w:rPr>
                <w:b/>
                <w:sz w:val="24"/>
              </w:rPr>
              <w:t>Атестація</w:t>
            </w:r>
          </w:p>
        </w:tc>
      </w:tr>
      <w:tr w:rsidR="004214AB" w:rsidRPr="00797176" w:rsidTr="00AC03C7">
        <w:tc>
          <w:tcPr>
            <w:tcW w:w="30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4214AB" w:rsidP="00692A47">
            <w:pPr>
              <w:rPr>
                <w:sz w:val="24"/>
              </w:rPr>
            </w:pPr>
            <w:r w:rsidRPr="00797176">
              <w:rPr>
                <w:sz w:val="24"/>
              </w:rPr>
              <w:t>Підготовка до випускного кваліфікаційного екзамену та атестація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  <w:r w:rsidRPr="00797176">
              <w:rPr>
                <w:sz w:val="24"/>
              </w:rPr>
              <w:t>3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sz w:val="24"/>
              </w:rPr>
            </w:pPr>
          </w:p>
        </w:tc>
      </w:tr>
      <w:tr w:rsidR="004F3BEF" w:rsidRPr="00797176" w:rsidTr="004F3BEF">
        <w:tc>
          <w:tcPr>
            <w:tcW w:w="30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F3BEF" w:rsidRPr="00797176" w:rsidRDefault="004F3BEF" w:rsidP="00692A47">
            <w:pPr>
              <w:rPr>
                <w:b/>
                <w:sz w:val="24"/>
              </w:rPr>
            </w:pPr>
            <w:r w:rsidRPr="00797176">
              <w:rPr>
                <w:b/>
                <w:sz w:val="24"/>
              </w:rPr>
              <w:t>Всього</w:t>
            </w:r>
          </w:p>
        </w:tc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F3BEF" w:rsidRPr="00797176" w:rsidRDefault="004F3BEF" w:rsidP="002138C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F3BEF" w:rsidRPr="00797176" w:rsidRDefault="004F3BEF" w:rsidP="002138C2">
            <w:pPr>
              <w:jc w:val="center"/>
              <w:rPr>
                <w:b/>
                <w:sz w:val="24"/>
              </w:rPr>
            </w:pPr>
          </w:p>
        </w:tc>
      </w:tr>
      <w:tr w:rsidR="004214AB" w:rsidRPr="00797176" w:rsidTr="00AC03C7">
        <w:tc>
          <w:tcPr>
            <w:tcW w:w="30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14AB" w:rsidRPr="00797176" w:rsidRDefault="004214AB" w:rsidP="00692A47">
            <w:pPr>
              <w:rPr>
                <w:b/>
                <w:sz w:val="24"/>
              </w:rPr>
            </w:pPr>
            <w:r w:rsidRPr="00797176">
              <w:rPr>
                <w:b/>
                <w:sz w:val="24"/>
              </w:rPr>
              <w:t>ЗАГАЛЬНИЙ ОБСЯГ ОСВІТНЬОЇ ПРОГРАМИ</w:t>
            </w:r>
          </w:p>
        </w:tc>
        <w:tc>
          <w:tcPr>
            <w:tcW w:w="19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4AB" w:rsidRPr="00797176" w:rsidRDefault="004214AB" w:rsidP="002138C2">
            <w:pPr>
              <w:jc w:val="center"/>
              <w:rPr>
                <w:b/>
                <w:sz w:val="24"/>
              </w:rPr>
            </w:pPr>
            <w:r w:rsidRPr="00797176">
              <w:rPr>
                <w:b/>
                <w:sz w:val="24"/>
              </w:rPr>
              <w:t>240</w:t>
            </w:r>
          </w:p>
        </w:tc>
      </w:tr>
    </w:tbl>
    <w:p w:rsidR="00764F37" w:rsidRPr="00797176" w:rsidRDefault="00764F37" w:rsidP="00473397"/>
    <w:p w:rsidR="006D68B1" w:rsidRPr="00797176" w:rsidRDefault="006D68B1" w:rsidP="00473397">
      <w:pPr>
        <w:sectPr w:rsidR="006D68B1" w:rsidRPr="00797176" w:rsidSect="00E36D8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26DCF" w:rsidRPr="00A9244E" w:rsidRDefault="00926DCF" w:rsidP="00A9244E">
      <w:pPr>
        <w:spacing w:line="360" w:lineRule="auto"/>
        <w:ind w:firstLine="720"/>
        <w:rPr>
          <w:szCs w:val="28"/>
        </w:rPr>
      </w:pPr>
      <w:r w:rsidRPr="00A9244E">
        <w:rPr>
          <w:szCs w:val="28"/>
        </w:rPr>
        <w:lastRenderedPageBreak/>
        <w:t xml:space="preserve">2.2. Структурно-логічна схема </w:t>
      </w:r>
      <w:proofErr w:type="spellStart"/>
      <w:r w:rsidRPr="00A9244E">
        <w:rPr>
          <w:szCs w:val="28"/>
        </w:rPr>
        <w:t>ОП</w:t>
      </w:r>
      <w:proofErr w:type="spellEnd"/>
    </w:p>
    <w:p w:rsidR="00E00218" w:rsidRPr="00797176" w:rsidRDefault="00C65B4F" w:rsidP="00C65B4F">
      <w:pPr>
        <w:spacing w:line="360" w:lineRule="auto"/>
        <w:ind w:left="142"/>
        <w:jc w:val="center"/>
        <w:rPr>
          <w:b/>
          <w:szCs w:val="28"/>
        </w:rPr>
      </w:pPr>
      <w:r w:rsidRPr="00C65B4F">
        <w:rPr>
          <w:b/>
          <w:noProof/>
          <w:szCs w:val="28"/>
          <w:lang w:val="ru-RU"/>
        </w:rPr>
        <w:drawing>
          <wp:inline distT="0" distB="0" distL="0" distR="0">
            <wp:extent cx="9969500" cy="5718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500" cy="571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807" w:rsidRPr="00797176" w:rsidRDefault="002F5807">
      <w:pPr>
        <w:rPr>
          <w:szCs w:val="28"/>
        </w:rPr>
      </w:pPr>
    </w:p>
    <w:p w:rsidR="00926DCF" w:rsidRPr="00797176" w:rsidRDefault="00926DCF" w:rsidP="00E00218">
      <w:pPr>
        <w:spacing w:line="360" w:lineRule="auto"/>
        <w:ind w:firstLine="720"/>
        <w:jc w:val="center"/>
        <w:rPr>
          <w:szCs w:val="28"/>
          <w:highlight w:val="yellow"/>
        </w:rPr>
        <w:sectPr w:rsidR="00926DCF" w:rsidRPr="00797176" w:rsidSect="002F5807">
          <w:pgSz w:w="16834" w:h="11909" w:orient="landscape" w:code="9"/>
          <w:pgMar w:top="567" w:right="567" w:bottom="567" w:left="567" w:header="720" w:footer="0" w:gutter="0"/>
          <w:cols w:space="720"/>
          <w:docGrid w:linePitch="299"/>
        </w:sectPr>
      </w:pPr>
    </w:p>
    <w:p w:rsidR="00F879D9" w:rsidRPr="00797176" w:rsidRDefault="00F879D9" w:rsidP="001D4006">
      <w:pPr>
        <w:jc w:val="center"/>
        <w:rPr>
          <w:b/>
        </w:rPr>
      </w:pPr>
      <w:r w:rsidRPr="00797176">
        <w:rPr>
          <w:b/>
        </w:rPr>
        <w:lastRenderedPageBreak/>
        <w:t xml:space="preserve">3. Форма атестації </w:t>
      </w:r>
      <w:r w:rsidR="003F596C" w:rsidRPr="00797176">
        <w:rPr>
          <w:b/>
        </w:rPr>
        <w:t>студентів</w:t>
      </w:r>
    </w:p>
    <w:p w:rsidR="001D4006" w:rsidRPr="00797176" w:rsidRDefault="001D4006" w:rsidP="001D4006">
      <w:pPr>
        <w:jc w:val="center"/>
        <w:rPr>
          <w:b/>
        </w:rPr>
      </w:pPr>
    </w:p>
    <w:p w:rsidR="00185DCC" w:rsidRPr="00797176" w:rsidRDefault="00185DCC" w:rsidP="00185DCC">
      <w:pPr>
        <w:ind w:firstLine="708"/>
        <w:jc w:val="both"/>
      </w:pPr>
      <w:r w:rsidRPr="00797176">
        <w:t xml:space="preserve">Атестація випускників освітньої програми спеціальності 075 «Маркетинг» </w:t>
      </w:r>
      <w:r w:rsidR="000A186A" w:rsidRPr="00797176">
        <w:t xml:space="preserve">спеціалізації «Маркетинг» </w:t>
      </w:r>
      <w:r w:rsidRPr="00797176">
        <w:t xml:space="preserve">проводиться у формі </w:t>
      </w:r>
      <w:r w:rsidR="000A186A" w:rsidRPr="00797176">
        <w:rPr>
          <w:szCs w:val="28"/>
        </w:rPr>
        <w:t xml:space="preserve">у формі кваліфікаційного екзамену та завершується видачею документу встановленого зразка про присудження </w:t>
      </w:r>
      <w:r w:rsidR="00917BBA">
        <w:rPr>
          <w:szCs w:val="28"/>
        </w:rPr>
        <w:t xml:space="preserve">освітнього </w:t>
      </w:r>
      <w:r w:rsidR="000A186A" w:rsidRPr="00797176">
        <w:rPr>
          <w:szCs w:val="28"/>
        </w:rPr>
        <w:t>ступеня бакалавр із присвоєнням кваліфікації: ступінь вищої освіти бакалавр спеціальність «Маркетинг» спеціалізація «Маркетинг»</w:t>
      </w:r>
    </w:p>
    <w:p w:rsidR="00F879D9" w:rsidRPr="00797176" w:rsidRDefault="00F879D9" w:rsidP="00A6318B">
      <w:pPr>
        <w:ind w:firstLine="708"/>
      </w:pPr>
      <w:r w:rsidRPr="00797176">
        <w:t>Атестація здійснюється відкрито і публічно.</w:t>
      </w:r>
    </w:p>
    <w:p w:rsidR="00BE62C2" w:rsidRPr="00797176" w:rsidRDefault="00BE62C2" w:rsidP="00A6318B">
      <w:pPr>
        <w:ind w:firstLine="708"/>
        <w:sectPr w:rsidR="00BE62C2" w:rsidRPr="00797176" w:rsidSect="00373FC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E62C2" w:rsidRPr="00797176" w:rsidRDefault="00BE62C2" w:rsidP="00BE62C2">
      <w:pPr>
        <w:jc w:val="center"/>
        <w:rPr>
          <w:b/>
        </w:rPr>
      </w:pPr>
      <w:r w:rsidRPr="00797176">
        <w:rPr>
          <w:b/>
        </w:rPr>
        <w:lastRenderedPageBreak/>
        <w:t>4. Матриця відповідності програмних компетентностей</w:t>
      </w:r>
      <w:r w:rsidR="0045649D">
        <w:rPr>
          <w:b/>
        </w:rPr>
        <w:t xml:space="preserve"> </w:t>
      </w:r>
      <w:r w:rsidRPr="00797176">
        <w:rPr>
          <w:b/>
        </w:rPr>
        <w:t>компонентам освітньої програми</w:t>
      </w:r>
    </w:p>
    <w:p w:rsidR="00BE62C2" w:rsidRPr="00797176" w:rsidRDefault="00BE62C2" w:rsidP="00BE62C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8"/>
        <w:gridCol w:w="346"/>
        <w:gridCol w:w="346"/>
        <w:gridCol w:w="346"/>
        <w:gridCol w:w="346"/>
        <w:gridCol w:w="346"/>
        <w:gridCol w:w="346"/>
        <w:gridCol w:w="346"/>
        <w:gridCol w:w="346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39"/>
      </w:tblGrid>
      <w:tr w:rsidR="00690281" w:rsidRPr="00690281" w:rsidTr="00DF7B5E">
        <w:trPr>
          <w:cantSplit/>
          <w:trHeight w:val="895"/>
        </w:trPr>
        <w:tc>
          <w:tcPr>
            <w:tcW w:w="187" w:type="pct"/>
            <w:noWrap/>
          </w:tcPr>
          <w:p w:rsidR="00690281" w:rsidRPr="001A6040" w:rsidRDefault="00690281" w:rsidP="004D140E">
            <w:pPr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noWrap/>
            <w:textDirection w:val="btLr"/>
            <w:vAlign w:val="center"/>
          </w:tcPr>
          <w:p w:rsidR="00690281" w:rsidRPr="00690281" w:rsidRDefault="00690281" w:rsidP="00690281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1</w:t>
            </w:r>
          </w:p>
        </w:tc>
        <w:tc>
          <w:tcPr>
            <w:tcW w:w="118" w:type="pct"/>
            <w:noWrap/>
            <w:textDirection w:val="btLr"/>
            <w:vAlign w:val="center"/>
          </w:tcPr>
          <w:p w:rsidR="00690281" w:rsidRPr="00690281" w:rsidRDefault="00690281" w:rsidP="00690281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2</w:t>
            </w:r>
          </w:p>
        </w:tc>
        <w:tc>
          <w:tcPr>
            <w:tcW w:w="118" w:type="pct"/>
            <w:noWrap/>
            <w:textDirection w:val="btLr"/>
            <w:vAlign w:val="center"/>
          </w:tcPr>
          <w:p w:rsidR="00690281" w:rsidRPr="00690281" w:rsidRDefault="00690281" w:rsidP="00690281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3</w:t>
            </w:r>
          </w:p>
        </w:tc>
        <w:tc>
          <w:tcPr>
            <w:tcW w:w="118" w:type="pct"/>
            <w:noWrap/>
            <w:textDirection w:val="btLr"/>
            <w:vAlign w:val="center"/>
          </w:tcPr>
          <w:p w:rsidR="00690281" w:rsidRPr="00690281" w:rsidRDefault="00690281" w:rsidP="00690281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4</w:t>
            </w:r>
          </w:p>
        </w:tc>
        <w:tc>
          <w:tcPr>
            <w:tcW w:w="118" w:type="pct"/>
            <w:noWrap/>
            <w:textDirection w:val="btLr"/>
            <w:vAlign w:val="center"/>
          </w:tcPr>
          <w:p w:rsidR="00690281" w:rsidRPr="00690281" w:rsidRDefault="00690281" w:rsidP="00690281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5</w:t>
            </w:r>
          </w:p>
        </w:tc>
        <w:tc>
          <w:tcPr>
            <w:tcW w:w="118" w:type="pct"/>
            <w:noWrap/>
            <w:textDirection w:val="btLr"/>
            <w:vAlign w:val="center"/>
          </w:tcPr>
          <w:p w:rsidR="00690281" w:rsidRPr="00690281" w:rsidRDefault="00690281" w:rsidP="00690281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6</w:t>
            </w:r>
          </w:p>
        </w:tc>
        <w:tc>
          <w:tcPr>
            <w:tcW w:w="118" w:type="pct"/>
            <w:noWrap/>
            <w:textDirection w:val="btLr"/>
          </w:tcPr>
          <w:p w:rsidR="00690281" w:rsidRPr="00690281" w:rsidRDefault="00690281" w:rsidP="00690281">
            <w:pPr>
              <w:jc w:val="center"/>
              <w:rPr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7</w:t>
            </w:r>
          </w:p>
        </w:tc>
        <w:tc>
          <w:tcPr>
            <w:tcW w:w="118" w:type="pct"/>
            <w:noWrap/>
            <w:textDirection w:val="btLr"/>
          </w:tcPr>
          <w:p w:rsidR="00690281" w:rsidRPr="00690281" w:rsidRDefault="00690281" w:rsidP="00690281">
            <w:pPr>
              <w:jc w:val="center"/>
              <w:rPr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8</w:t>
            </w:r>
          </w:p>
        </w:tc>
        <w:tc>
          <w:tcPr>
            <w:tcW w:w="118" w:type="pct"/>
            <w:noWrap/>
            <w:textDirection w:val="btLr"/>
          </w:tcPr>
          <w:p w:rsidR="00690281" w:rsidRPr="00690281" w:rsidRDefault="00690281" w:rsidP="00690281">
            <w:pPr>
              <w:jc w:val="center"/>
              <w:rPr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9</w:t>
            </w:r>
          </w:p>
        </w:tc>
        <w:tc>
          <w:tcPr>
            <w:tcW w:w="118" w:type="pct"/>
            <w:noWrap/>
            <w:textDirection w:val="btLr"/>
          </w:tcPr>
          <w:p w:rsidR="00690281" w:rsidRPr="00690281" w:rsidRDefault="00690281" w:rsidP="00690281">
            <w:pPr>
              <w:jc w:val="center"/>
              <w:rPr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10</w:t>
            </w:r>
          </w:p>
        </w:tc>
        <w:tc>
          <w:tcPr>
            <w:tcW w:w="118" w:type="pct"/>
            <w:noWrap/>
            <w:textDirection w:val="btLr"/>
          </w:tcPr>
          <w:p w:rsidR="00690281" w:rsidRPr="00690281" w:rsidRDefault="00690281" w:rsidP="00690281">
            <w:pPr>
              <w:jc w:val="center"/>
              <w:rPr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11</w:t>
            </w:r>
          </w:p>
        </w:tc>
        <w:tc>
          <w:tcPr>
            <w:tcW w:w="118" w:type="pct"/>
            <w:noWrap/>
            <w:textDirection w:val="btLr"/>
          </w:tcPr>
          <w:p w:rsidR="00690281" w:rsidRPr="00690281" w:rsidRDefault="00690281" w:rsidP="00690281">
            <w:pPr>
              <w:jc w:val="center"/>
              <w:rPr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12</w:t>
            </w:r>
          </w:p>
        </w:tc>
        <w:tc>
          <w:tcPr>
            <w:tcW w:w="118" w:type="pct"/>
            <w:noWrap/>
            <w:textDirection w:val="btLr"/>
          </w:tcPr>
          <w:p w:rsidR="00690281" w:rsidRPr="00690281" w:rsidRDefault="00690281" w:rsidP="00690281">
            <w:pPr>
              <w:jc w:val="center"/>
              <w:rPr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13</w:t>
            </w:r>
          </w:p>
        </w:tc>
        <w:tc>
          <w:tcPr>
            <w:tcW w:w="118" w:type="pct"/>
            <w:noWrap/>
            <w:textDirection w:val="btLr"/>
          </w:tcPr>
          <w:p w:rsidR="00690281" w:rsidRPr="00690281" w:rsidRDefault="00690281" w:rsidP="00690281">
            <w:pPr>
              <w:jc w:val="center"/>
              <w:rPr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14</w:t>
            </w:r>
          </w:p>
        </w:tc>
        <w:tc>
          <w:tcPr>
            <w:tcW w:w="118" w:type="pct"/>
            <w:noWrap/>
            <w:textDirection w:val="btLr"/>
          </w:tcPr>
          <w:p w:rsidR="00690281" w:rsidRPr="00690281" w:rsidRDefault="00690281" w:rsidP="00690281">
            <w:pPr>
              <w:jc w:val="center"/>
              <w:rPr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15</w:t>
            </w:r>
          </w:p>
        </w:tc>
        <w:tc>
          <w:tcPr>
            <w:tcW w:w="118" w:type="pct"/>
            <w:noWrap/>
            <w:textDirection w:val="btLr"/>
          </w:tcPr>
          <w:p w:rsidR="00690281" w:rsidRPr="00690281" w:rsidRDefault="00690281" w:rsidP="00690281">
            <w:pPr>
              <w:jc w:val="center"/>
              <w:rPr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16</w:t>
            </w:r>
          </w:p>
        </w:tc>
        <w:tc>
          <w:tcPr>
            <w:tcW w:w="118" w:type="pct"/>
            <w:noWrap/>
            <w:textDirection w:val="btLr"/>
          </w:tcPr>
          <w:p w:rsidR="00690281" w:rsidRPr="00690281" w:rsidRDefault="00690281" w:rsidP="00690281">
            <w:pPr>
              <w:jc w:val="center"/>
              <w:rPr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17</w:t>
            </w:r>
          </w:p>
        </w:tc>
        <w:tc>
          <w:tcPr>
            <w:tcW w:w="117" w:type="pct"/>
            <w:noWrap/>
            <w:textDirection w:val="btLr"/>
          </w:tcPr>
          <w:p w:rsidR="00690281" w:rsidRPr="00690281" w:rsidRDefault="00690281" w:rsidP="00690281">
            <w:pPr>
              <w:jc w:val="center"/>
              <w:rPr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18</w:t>
            </w:r>
          </w:p>
        </w:tc>
        <w:tc>
          <w:tcPr>
            <w:tcW w:w="117" w:type="pct"/>
            <w:noWrap/>
            <w:textDirection w:val="btLr"/>
          </w:tcPr>
          <w:p w:rsidR="00690281" w:rsidRPr="00690281" w:rsidRDefault="00690281" w:rsidP="00690281">
            <w:pPr>
              <w:jc w:val="center"/>
              <w:rPr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19</w:t>
            </w:r>
          </w:p>
        </w:tc>
        <w:tc>
          <w:tcPr>
            <w:tcW w:w="117" w:type="pct"/>
            <w:noWrap/>
            <w:textDirection w:val="btLr"/>
          </w:tcPr>
          <w:p w:rsidR="00690281" w:rsidRPr="00690281" w:rsidRDefault="00690281" w:rsidP="00690281">
            <w:pPr>
              <w:jc w:val="center"/>
              <w:rPr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20</w:t>
            </w:r>
          </w:p>
        </w:tc>
        <w:tc>
          <w:tcPr>
            <w:tcW w:w="117" w:type="pct"/>
            <w:noWrap/>
            <w:textDirection w:val="btLr"/>
          </w:tcPr>
          <w:p w:rsidR="00690281" w:rsidRPr="00690281" w:rsidRDefault="00690281" w:rsidP="00690281">
            <w:pPr>
              <w:jc w:val="center"/>
              <w:rPr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21</w:t>
            </w:r>
          </w:p>
        </w:tc>
        <w:tc>
          <w:tcPr>
            <w:tcW w:w="117" w:type="pct"/>
            <w:noWrap/>
            <w:textDirection w:val="btLr"/>
          </w:tcPr>
          <w:p w:rsidR="00690281" w:rsidRPr="00690281" w:rsidRDefault="00690281" w:rsidP="00690281">
            <w:pPr>
              <w:jc w:val="center"/>
              <w:rPr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22</w:t>
            </w:r>
          </w:p>
        </w:tc>
        <w:tc>
          <w:tcPr>
            <w:tcW w:w="117" w:type="pct"/>
            <w:noWrap/>
            <w:textDirection w:val="btLr"/>
          </w:tcPr>
          <w:p w:rsidR="00690281" w:rsidRPr="00690281" w:rsidRDefault="00690281" w:rsidP="00690281">
            <w:pPr>
              <w:jc w:val="center"/>
              <w:rPr>
                <w:sz w:val="20"/>
                <w:szCs w:val="20"/>
              </w:rPr>
            </w:pPr>
            <w:proofErr w:type="spellStart"/>
            <w:r w:rsidRPr="00690281">
              <w:rPr>
                <w:b/>
                <w:sz w:val="20"/>
                <w:szCs w:val="20"/>
              </w:rPr>
              <w:t>ОК</w:t>
            </w:r>
            <w:proofErr w:type="spellEnd"/>
            <w:r w:rsidRPr="00690281">
              <w:rPr>
                <w:b/>
                <w:sz w:val="20"/>
                <w:szCs w:val="20"/>
              </w:rPr>
              <w:t xml:space="preserve"> 23</w:t>
            </w:r>
          </w:p>
        </w:tc>
        <w:tc>
          <w:tcPr>
            <w:tcW w:w="117" w:type="pct"/>
            <w:noWrap/>
            <w:textDirection w:val="btLr"/>
            <w:vAlign w:val="center"/>
          </w:tcPr>
          <w:p w:rsidR="00690281" w:rsidRPr="00690281" w:rsidRDefault="00690281" w:rsidP="00AF2CBF">
            <w:pPr>
              <w:jc w:val="center"/>
              <w:rPr>
                <w:b/>
                <w:sz w:val="20"/>
                <w:szCs w:val="20"/>
              </w:rPr>
            </w:pPr>
            <w:r w:rsidRPr="00690281">
              <w:rPr>
                <w:b/>
                <w:sz w:val="20"/>
                <w:szCs w:val="20"/>
              </w:rPr>
              <w:t>ВБ 1.1</w:t>
            </w:r>
          </w:p>
        </w:tc>
        <w:tc>
          <w:tcPr>
            <w:tcW w:w="117" w:type="pct"/>
            <w:noWrap/>
            <w:textDirection w:val="btLr"/>
            <w:vAlign w:val="center"/>
          </w:tcPr>
          <w:p w:rsidR="00690281" w:rsidRPr="00690281" w:rsidRDefault="00690281" w:rsidP="00AF2CBF">
            <w:pPr>
              <w:jc w:val="center"/>
              <w:rPr>
                <w:b/>
                <w:sz w:val="20"/>
                <w:szCs w:val="20"/>
              </w:rPr>
            </w:pPr>
            <w:r w:rsidRPr="00690281">
              <w:rPr>
                <w:b/>
                <w:sz w:val="20"/>
                <w:szCs w:val="20"/>
              </w:rPr>
              <w:t>ВБ 1.2</w:t>
            </w:r>
          </w:p>
        </w:tc>
        <w:tc>
          <w:tcPr>
            <w:tcW w:w="117" w:type="pct"/>
            <w:noWrap/>
            <w:textDirection w:val="btLr"/>
            <w:vAlign w:val="center"/>
          </w:tcPr>
          <w:p w:rsidR="00690281" w:rsidRPr="00690281" w:rsidRDefault="00690281" w:rsidP="00AF2CBF">
            <w:pPr>
              <w:jc w:val="center"/>
              <w:rPr>
                <w:b/>
                <w:sz w:val="20"/>
                <w:szCs w:val="20"/>
              </w:rPr>
            </w:pPr>
            <w:r w:rsidRPr="00690281">
              <w:rPr>
                <w:b/>
                <w:sz w:val="20"/>
                <w:szCs w:val="20"/>
              </w:rPr>
              <w:t>ВБ 2.1</w:t>
            </w:r>
          </w:p>
        </w:tc>
        <w:tc>
          <w:tcPr>
            <w:tcW w:w="117" w:type="pct"/>
            <w:noWrap/>
            <w:textDirection w:val="btLr"/>
            <w:vAlign w:val="center"/>
          </w:tcPr>
          <w:p w:rsidR="00690281" w:rsidRPr="00690281" w:rsidRDefault="00690281" w:rsidP="00AF2CBF">
            <w:pPr>
              <w:jc w:val="center"/>
              <w:rPr>
                <w:b/>
                <w:sz w:val="20"/>
                <w:szCs w:val="20"/>
              </w:rPr>
            </w:pPr>
            <w:r w:rsidRPr="00690281">
              <w:rPr>
                <w:b/>
                <w:sz w:val="20"/>
                <w:szCs w:val="20"/>
              </w:rPr>
              <w:t>ВБ 2.2</w:t>
            </w:r>
          </w:p>
        </w:tc>
        <w:tc>
          <w:tcPr>
            <w:tcW w:w="117" w:type="pct"/>
            <w:noWrap/>
            <w:textDirection w:val="btLr"/>
            <w:vAlign w:val="center"/>
          </w:tcPr>
          <w:p w:rsidR="00690281" w:rsidRPr="00690281" w:rsidRDefault="00690281" w:rsidP="00AF2CBF">
            <w:pPr>
              <w:jc w:val="center"/>
              <w:rPr>
                <w:b/>
                <w:sz w:val="20"/>
                <w:szCs w:val="20"/>
              </w:rPr>
            </w:pPr>
            <w:r w:rsidRPr="00690281">
              <w:rPr>
                <w:b/>
                <w:sz w:val="20"/>
                <w:szCs w:val="20"/>
              </w:rPr>
              <w:t>ВБ 3.1</w:t>
            </w:r>
          </w:p>
        </w:tc>
        <w:tc>
          <w:tcPr>
            <w:tcW w:w="117" w:type="pct"/>
            <w:noWrap/>
            <w:textDirection w:val="btLr"/>
            <w:vAlign w:val="center"/>
          </w:tcPr>
          <w:p w:rsidR="00690281" w:rsidRPr="00690281" w:rsidRDefault="00690281" w:rsidP="00AF2CBF">
            <w:pPr>
              <w:jc w:val="center"/>
              <w:rPr>
                <w:b/>
                <w:sz w:val="20"/>
                <w:szCs w:val="20"/>
              </w:rPr>
            </w:pPr>
            <w:r w:rsidRPr="00690281">
              <w:rPr>
                <w:b/>
                <w:sz w:val="20"/>
                <w:szCs w:val="20"/>
              </w:rPr>
              <w:t>ВБ 3.2</w:t>
            </w:r>
          </w:p>
        </w:tc>
        <w:tc>
          <w:tcPr>
            <w:tcW w:w="117" w:type="pct"/>
            <w:noWrap/>
            <w:textDirection w:val="btLr"/>
            <w:vAlign w:val="center"/>
          </w:tcPr>
          <w:p w:rsidR="00690281" w:rsidRPr="00690281" w:rsidRDefault="00690281" w:rsidP="00AF2CBF">
            <w:pPr>
              <w:jc w:val="center"/>
              <w:rPr>
                <w:b/>
                <w:sz w:val="20"/>
                <w:szCs w:val="20"/>
              </w:rPr>
            </w:pPr>
            <w:r w:rsidRPr="00690281">
              <w:rPr>
                <w:b/>
                <w:sz w:val="20"/>
                <w:szCs w:val="20"/>
              </w:rPr>
              <w:t>ВБ 4.1</w:t>
            </w:r>
          </w:p>
        </w:tc>
        <w:tc>
          <w:tcPr>
            <w:tcW w:w="117" w:type="pct"/>
            <w:noWrap/>
            <w:textDirection w:val="btLr"/>
            <w:vAlign w:val="center"/>
          </w:tcPr>
          <w:p w:rsidR="00690281" w:rsidRPr="00690281" w:rsidRDefault="00690281" w:rsidP="00AF2CBF">
            <w:pPr>
              <w:jc w:val="center"/>
              <w:rPr>
                <w:b/>
                <w:sz w:val="20"/>
                <w:szCs w:val="20"/>
              </w:rPr>
            </w:pPr>
            <w:r w:rsidRPr="00690281">
              <w:rPr>
                <w:b/>
                <w:sz w:val="20"/>
                <w:szCs w:val="20"/>
              </w:rPr>
              <w:t>ВБ 4.2</w:t>
            </w:r>
          </w:p>
        </w:tc>
        <w:tc>
          <w:tcPr>
            <w:tcW w:w="117" w:type="pct"/>
            <w:noWrap/>
            <w:textDirection w:val="btLr"/>
            <w:vAlign w:val="center"/>
          </w:tcPr>
          <w:p w:rsidR="00690281" w:rsidRPr="00690281" w:rsidRDefault="00690281" w:rsidP="00AF2CBF">
            <w:pPr>
              <w:jc w:val="center"/>
              <w:rPr>
                <w:b/>
                <w:sz w:val="20"/>
                <w:szCs w:val="20"/>
              </w:rPr>
            </w:pPr>
            <w:r w:rsidRPr="00690281">
              <w:rPr>
                <w:b/>
                <w:sz w:val="20"/>
                <w:szCs w:val="20"/>
              </w:rPr>
              <w:t>ВБ 5.1</w:t>
            </w:r>
          </w:p>
        </w:tc>
        <w:tc>
          <w:tcPr>
            <w:tcW w:w="117" w:type="pct"/>
            <w:noWrap/>
            <w:textDirection w:val="btLr"/>
            <w:vAlign w:val="center"/>
          </w:tcPr>
          <w:p w:rsidR="00690281" w:rsidRPr="00690281" w:rsidRDefault="00690281" w:rsidP="00AF2CBF">
            <w:pPr>
              <w:jc w:val="center"/>
              <w:rPr>
                <w:b/>
                <w:sz w:val="20"/>
                <w:szCs w:val="20"/>
              </w:rPr>
            </w:pPr>
            <w:r w:rsidRPr="00690281">
              <w:rPr>
                <w:b/>
                <w:sz w:val="20"/>
                <w:szCs w:val="20"/>
              </w:rPr>
              <w:t>ВБ 5.2</w:t>
            </w:r>
          </w:p>
        </w:tc>
        <w:tc>
          <w:tcPr>
            <w:tcW w:w="117" w:type="pct"/>
            <w:noWrap/>
            <w:textDirection w:val="btLr"/>
            <w:vAlign w:val="center"/>
          </w:tcPr>
          <w:p w:rsidR="00690281" w:rsidRPr="00690281" w:rsidRDefault="00690281" w:rsidP="00AF2CBF">
            <w:pPr>
              <w:jc w:val="center"/>
              <w:rPr>
                <w:sz w:val="20"/>
                <w:szCs w:val="20"/>
              </w:rPr>
            </w:pPr>
            <w:r w:rsidRPr="00690281">
              <w:rPr>
                <w:b/>
                <w:sz w:val="20"/>
                <w:szCs w:val="20"/>
              </w:rPr>
              <w:t>ВБ 6.1</w:t>
            </w:r>
          </w:p>
        </w:tc>
        <w:tc>
          <w:tcPr>
            <w:tcW w:w="117" w:type="pct"/>
            <w:noWrap/>
            <w:textDirection w:val="btLr"/>
            <w:vAlign w:val="center"/>
          </w:tcPr>
          <w:p w:rsidR="00690281" w:rsidRPr="00690281" w:rsidRDefault="00690281" w:rsidP="00AF2CBF">
            <w:pPr>
              <w:jc w:val="center"/>
              <w:rPr>
                <w:sz w:val="20"/>
                <w:szCs w:val="20"/>
              </w:rPr>
            </w:pPr>
            <w:r w:rsidRPr="00690281">
              <w:rPr>
                <w:b/>
                <w:sz w:val="20"/>
                <w:szCs w:val="20"/>
              </w:rPr>
              <w:t>ВБ 6.2</w:t>
            </w:r>
          </w:p>
        </w:tc>
        <w:tc>
          <w:tcPr>
            <w:tcW w:w="117" w:type="pct"/>
            <w:noWrap/>
            <w:textDirection w:val="btLr"/>
            <w:vAlign w:val="center"/>
          </w:tcPr>
          <w:p w:rsidR="00690281" w:rsidRPr="00690281" w:rsidRDefault="00690281" w:rsidP="00AF2CBF">
            <w:pPr>
              <w:jc w:val="center"/>
              <w:rPr>
                <w:sz w:val="20"/>
                <w:szCs w:val="20"/>
              </w:rPr>
            </w:pPr>
            <w:r w:rsidRPr="00690281">
              <w:rPr>
                <w:b/>
                <w:sz w:val="20"/>
                <w:szCs w:val="20"/>
              </w:rPr>
              <w:t>ВБ 7.1</w:t>
            </w:r>
          </w:p>
        </w:tc>
        <w:tc>
          <w:tcPr>
            <w:tcW w:w="117" w:type="pct"/>
            <w:noWrap/>
            <w:textDirection w:val="btLr"/>
            <w:vAlign w:val="center"/>
          </w:tcPr>
          <w:p w:rsidR="00690281" w:rsidRPr="00690281" w:rsidRDefault="00690281" w:rsidP="00AF2CBF">
            <w:pPr>
              <w:jc w:val="center"/>
              <w:rPr>
                <w:sz w:val="20"/>
                <w:szCs w:val="20"/>
              </w:rPr>
            </w:pPr>
            <w:r w:rsidRPr="00690281">
              <w:rPr>
                <w:b/>
                <w:sz w:val="20"/>
                <w:szCs w:val="20"/>
              </w:rPr>
              <w:t>ВБ 7.2</w:t>
            </w:r>
          </w:p>
        </w:tc>
        <w:tc>
          <w:tcPr>
            <w:tcW w:w="117" w:type="pct"/>
            <w:noWrap/>
            <w:textDirection w:val="btLr"/>
            <w:vAlign w:val="center"/>
          </w:tcPr>
          <w:p w:rsidR="00690281" w:rsidRPr="00690281" w:rsidRDefault="00690281" w:rsidP="00690281">
            <w:pPr>
              <w:jc w:val="center"/>
              <w:rPr>
                <w:sz w:val="20"/>
                <w:szCs w:val="20"/>
              </w:rPr>
            </w:pPr>
            <w:r w:rsidRPr="00690281">
              <w:rPr>
                <w:b/>
                <w:sz w:val="20"/>
                <w:szCs w:val="20"/>
              </w:rPr>
              <w:t xml:space="preserve">ВБ </w:t>
            </w:r>
            <w:r>
              <w:rPr>
                <w:b/>
                <w:sz w:val="20"/>
                <w:szCs w:val="20"/>
              </w:rPr>
              <w:t>8</w:t>
            </w:r>
            <w:r w:rsidRPr="00690281">
              <w:rPr>
                <w:b/>
                <w:sz w:val="20"/>
                <w:szCs w:val="20"/>
              </w:rPr>
              <w:t>.1</w:t>
            </w:r>
          </w:p>
        </w:tc>
        <w:tc>
          <w:tcPr>
            <w:tcW w:w="117" w:type="pct"/>
            <w:noWrap/>
            <w:textDirection w:val="btLr"/>
            <w:vAlign w:val="center"/>
          </w:tcPr>
          <w:p w:rsidR="00690281" w:rsidRPr="00690281" w:rsidRDefault="00690281" w:rsidP="00AF2CB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ВБ 8</w:t>
            </w:r>
            <w:r w:rsidRPr="00690281">
              <w:rPr>
                <w:b/>
                <w:sz w:val="20"/>
                <w:szCs w:val="20"/>
              </w:rPr>
              <w:t>.2</w:t>
            </w:r>
          </w:p>
        </w:tc>
        <w:tc>
          <w:tcPr>
            <w:tcW w:w="117" w:type="pct"/>
            <w:noWrap/>
            <w:textDirection w:val="btLr"/>
            <w:vAlign w:val="center"/>
          </w:tcPr>
          <w:p w:rsidR="00690281" w:rsidRPr="00690281" w:rsidRDefault="00690281" w:rsidP="00AF2CB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ВБ 9</w:t>
            </w:r>
            <w:r w:rsidRPr="00690281">
              <w:rPr>
                <w:b/>
                <w:sz w:val="20"/>
                <w:szCs w:val="20"/>
              </w:rPr>
              <w:t>.1</w:t>
            </w:r>
          </w:p>
        </w:tc>
        <w:tc>
          <w:tcPr>
            <w:tcW w:w="116" w:type="pct"/>
            <w:noWrap/>
            <w:textDirection w:val="btLr"/>
            <w:vAlign w:val="center"/>
          </w:tcPr>
          <w:p w:rsidR="00690281" w:rsidRPr="00690281" w:rsidRDefault="00690281" w:rsidP="00AF2CB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ВБ 9</w:t>
            </w:r>
            <w:r w:rsidRPr="00690281">
              <w:rPr>
                <w:b/>
                <w:sz w:val="20"/>
                <w:szCs w:val="20"/>
              </w:rPr>
              <w:t>.2</w:t>
            </w:r>
          </w:p>
        </w:tc>
      </w:tr>
      <w:tr w:rsidR="00690281" w:rsidRPr="00690281" w:rsidTr="00DF7B5E">
        <w:trPr>
          <w:trHeight w:val="20"/>
        </w:trPr>
        <w:tc>
          <w:tcPr>
            <w:tcW w:w="187" w:type="pct"/>
            <w:noWrap/>
          </w:tcPr>
          <w:p w:rsidR="00690281" w:rsidRPr="001A6040" w:rsidRDefault="00690281" w:rsidP="004D140E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ЗК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1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C85EDE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022441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0F4BA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022441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0F4BA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90281" w:rsidRPr="00690281" w:rsidTr="00DF7B5E">
        <w:trPr>
          <w:trHeight w:val="20"/>
        </w:trPr>
        <w:tc>
          <w:tcPr>
            <w:tcW w:w="187" w:type="pct"/>
            <w:noWrap/>
          </w:tcPr>
          <w:p w:rsidR="00690281" w:rsidRPr="001A6040" w:rsidRDefault="00690281" w:rsidP="004D140E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ЗК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2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8013B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0F4BA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8013B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8013B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250CE6" w:rsidRDefault="00250CE6" w:rsidP="004D140E">
            <w:pPr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AC7533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90281" w:rsidRPr="00690281" w:rsidTr="00DF7B5E">
        <w:trPr>
          <w:trHeight w:val="20"/>
        </w:trPr>
        <w:tc>
          <w:tcPr>
            <w:tcW w:w="187" w:type="pct"/>
            <w:noWrap/>
          </w:tcPr>
          <w:p w:rsidR="00690281" w:rsidRPr="00DF7B5E" w:rsidRDefault="00690281" w:rsidP="004D140E">
            <w:pPr>
              <w:rPr>
                <w:b/>
                <w:sz w:val="16"/>
                <w:szCs w:val="16"/>
              </w:rPr>
            </w:pPr>
            <w:proofErr w:type="spellStart"/>
            <w:r w:rsidRPr="00DF7B5E">
              <w:rPr>
                <w:b/>
                <w:sz w:val="16"/>
                <w:szCs w:val="16"/>
              </w:rPr>
              <w:t>ЗК</w:t>
            </w:r>
            <w:proofErr w:type="spellEnd"/>
            <w:r w:rsidRPr="00DF7B5E">
              <w:rPr>
                <w:b/>
                <w:sz w:val="16"/>
                <w:szCs w:val="16"/>
              </w:rPr>
              <w:t xml:space="preserve"> 3</w:t>
            </w:r>
          </w:p>
        </w:tc>
        <w:tc>
          <w:tcPr>
            <w:tcW w:w="118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DF7B5E" w:rsidRDefault="00AC283E" w:rsidP="004D140E">
            <w:pPr>
              <w:jc w:val="center"/>
              <w:rPr>
                <w:b/>
                <w:sz w:val="22"/>
                <w:szCs w:val="22"/>
              </w:rPr>
            </w:pPr>
            <w:r w:rsidRPr="00DF7B5E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DF7B5E" w:rsidRDefault="00427847" w:rsidP="004D140E">
            <w:pPr>
              <w:jc w:val="center"/>
              <w:rPr>
                <w:b/>
                <w:sz w:val="22"/>
                <w:szCs w:val="22"/>
              </w:rPr>
            </w:pPr>
            <w:r w:rsidRPr="00DF7B5E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DF7B5E" w:rsidRDefault="00994007" w:rsidP="004D140E">
            <w:pPr>
              <w:jc w:val="center"/>
              <w:rPr>
                <w:b/>
                <w:sz w:val="22"/>
                <w:szCs w:val="22"/>
              </w:rPr>
            </w:pPr>
            <w:r w:rsidRPr="00DF7B5E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DF7B5E" w:rsidRDefault="000F4BAC" w:rsidP="004D140E">
            <w:pPr>
              <w:jc w:val="center"/>
              <w:rPr>
                <w:b/>
                <w:sz w:val="22"/>
                <w:szCs w:val="22"/>
              </w:rPr>
            </w:pPr>
            <w:r w:rsidRPr="00DF7B5E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DF7B5E" w:rsidRDefault="000F4BAC" w:rsidP="004D140E">
            <w:pPr>
              <w:jc w:val="center"/>
              <w:rPr>
                <w:b/>
                <w:sz w:val="22"/>
                <w:szCs w:val="22"/>
              </w:rPr>
            </w:pPr>
            <w:r w:rsidRPr="00DF7B5E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DF7B5E" w:rsidRDefault="00427847" w:rsidP="004D140E">
            <w:pPr>
              <w:jc w:val="center"/>
              <w:rPr>
                <w:b/>
                <w:sz w:val="22"/>
                <w:szCs w:val="22"/>
              </w:rPr>
            </w:pPr>
            <w:r w:rsidRPr="00DF7B5E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DF7B5E" w:rsidRDefault="00427847" w:rsidP="004D140E">
            <w:pPr>
              <w:jc w:val="center"/>
              <w:rPr>
                <w:b/>
                <w:sz w:val="22"/>
                <w:szCs w:val="22"/>
              </w:rPr>
            </w:pPr>
            <w:r w:rsidRPr="00DF7B5E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DF7B5E" w:rsidRDefault="00427847" w:rsidP="004D140E">
            <w:pPr>
              <w:jc w:val="center"/>
              <w:rPr>
                <w:b/>
                <w:sz w:val="22"/>
                <w:szCs w:val="22"/>
              </w:rPr>
            </w:pPr>
            <w:r w:rsidRPr="00DF7B5E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DF7B5E" w:rsidRDefault="008A59F7" w:rsidP="004D140E">
            <w:pPr>
              <w:jc w:val="center"/>
              <w:rPr>
                <w:b/>
                <w:sz w:val="22"/>
                <w:szCs w:val="22"/>
              </w:rPr>
            </w:pPr>
            <w:r w:rsidRPr="00DF7B5E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DF7B5E" w:rsidRDefault="00DF7B5E" w:rsidP="004D140E">
            <w:pPr>
              <w:jc w:val="center"/>
              <w:rPr>
                <w:b/>
                <w:sz w:val="22"/>
                <w:szCs w:val="22"/>
              </w:rPr>
            </w:pPr>
            <w:r w:rsidRPr="00DF7B5E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DF7B5E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 w:rsidRPr="00DF7B5E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DF7B5E" w:rsidRDefault="008013BC" w:rsidP="004D140E">
            <w:pPr>
              <w:jc w:val="center"/>
              <w:rPr>
                <w:b/>
                <w:sz w:val="22"/>
                <w:szCs w:val="22"/>
              </w:rPr>
            </w:pPr>
            <w:r w:rsidRPr="00DF7B5E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DF7B5E" w:rsidRDefault="008013BC" w:rsidP="004D140E">
            <w:pPr>
              <w:jc w:val="center"/>
              <w:rPr>
                <w:b/>
                <w:sz w:val="22"/>
                <w:szCs w:val="22"/>
              </w:rPr>
            </w:pPr>
            <w:r w:rsidRPr="00DF7B5E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DF7B5E" w:rsidRDefault="00AC7533" w:rsidP="004D140E">
            <w:pPr>
              <w:jc w:val="center"/>
              <w:rPr>
                <w:b/>
                <w:sz w:val="22"/>
                <w:szCs w:val="22"/>
              </w:rPr>
            </w:pPr>
            <w:r w:rsidRPr="00DF7B5E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DF7B5E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 w:rsidRPr="00DF7B5E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DF7B5E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DF7B5E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 w:rsidRPr="00DF7B5E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DF7B5E" w:rsidRDefault="00DF7B5E" w:rsidP="004D140E">
            <w:pPr>
              <w:jc w:val="center"/>
              <w:rPr>
                <w:b/>
                <w:sz w:val="22"/>
                <w:szCs w:val="22"/>
              </w:rPr>
            </w:pPr>
            <w:r w:rsidRPr="00DF7B5E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noWrap/>
          </w:tcPr>
          <w:p w:rsidR="00690281" w:rsidRPr="00DF7B5E" w:rsidRDefault="00DF7B5E" w:rsidP="004D140E">
            <w:pPr>
              <w:jc w:val="center"/>
              <w:rPr>
                <w:b/>
                <w:sz w:val="22"/>
                <w:szCs w:val="22"/>
              </w:rPr>
            </w:pPr>
            <w:r w:rsidRPr="00DF7B5E">
              <w:rPr>
                <w:b/>
                <w:sz w:val="22"/>
                <w:szCs w:val="22"/>
              </w:rPr>
              <w:t>+</w:t>
            </w:r>
          </w:p>
        </w:tc>
      </w:tr>
      <w:tr w:rsidR="00690281" w:rsidRPr="00690281" w:rsidTr="00DF7B5E">
        <w:trPr>
          <w:trHeight w:val="20"/>
        </w:trPr>
        <w:tc>
          <w:tcPr>
            <w:tcW w:w="187" w:type="pct"/>
            <w:noWrap/>
          </w:tcPr>
          <w:p w:rsidR="00690281" w:rsidRPr="001A6040" w:rsidRDefault="00690281" w:rsidP="004D140E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ЗК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</w:t>
            </w:r>
            <w:r w:rsidR="00DF7B5E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DF7B5E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99400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DF7B5E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99400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44735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88672E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856CD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DF7B5E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856CD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0F4BA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8B5CD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8B5CD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0F4BA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4042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956121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8A59F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8A59F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586BA2" w:rsidRDefault="00586BA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noWrap/>
          </w:tcPr>
          <w:p w:rsidR="00690281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</w:tr>
      <w:tr w:rsidR="00690281" w:rsidRPr="00690281" w:rsidTr="00DF7B5E">
        <w:trPr>
          <w:trHeight w:val="20"/>
        </w:trPr>
        <w:tc>
          <w:tcPr>
            <w:tcW w:w="187" w:type="pct"/>
            <w:noWrap/>
          </w:tcPr>
          <w:p w:rsidR="00690281" w:rsidRPr="001A6040" w:rsidRDefault="00690281" w:rsidP="004D140E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ЗК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</w:t>
            </w:r>
            <w:r w:rsidR="00DF7B5E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382529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99400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99400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88672E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856CD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856CD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0F4BA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8B5CD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8B5CD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8B5CD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0F4BA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4042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956121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8A59F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8A59F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88672E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9D380F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FA470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FA470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AC7533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AC7533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AC7533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noWrap/>
          </w:tcPr>
          <w:p w:rsidR="00690281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</w:tr>
      <w:tr w:rsidR="00690281" w:rsidRPr="00690281" w:rsidTr="00DF7B5E">
        <w:trPr>
          <w:trHeight w:val="20"/>
        </w:trPr>
        <w:tc>
          <w:tcPr>
            <w:tcW w:w="187" w:type="pct"/>
            <w:noWrap/>
          </w:tcPr>
          <w:p w:rsidR="00690281" w:rsidRPr="001A6040" w:rsidRDefault="00690281" w:rsidP="004D140E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ЗК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</w:t>
            </w:r>
            <w:r w:rsidR="00DF7B5E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99400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856CD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88672E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8B5CD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8A59F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90281" w:rsidRPr="00690281" w:rsidTr="00DF7B5E">
        <w:trPr>
          <w:trHeight w:val="20"/>
        </w:trPr>
        <w:tc>
          <w:tcPr>
            <w:tcW w:w="187" w:type="pct"/>
            <w:noWrap/>
          </w:tcPr>
          <w:p w:rsidR="00690281" w:rsidRPr="001A6040" w:rsidRDefault="00690281" w:rsidP="004D140E">
            <w:pPr>
              <w:rPr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ЗК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</w:t>
            </w:r>
            <w:r w:rsidR="00DF7B5E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88672E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8B5CD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8B5CD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88672E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9D380F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88672E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noWrap/>
          </w:tcPr>
          <w:p w:rsidR="00690281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</w:tr>
      <w:tr w:rsidR="00690281" w:rsidRPr="00690281" w:rsidTr="00DF7B5E">
        <w:trPr>
          <w:trHeight w:val="20"/>
        </w:trPr>
        <w:tc>
          <w:tcPr>
            <w:tcW w:w="187" w:type="pct"/>
            <w:noWrap/>
          </w:tcPr>
          <w:p w:rsidR="00690281" w:rsidRPr="001A6040" w:rsidRDefault="00690281" w:rsidP="004D140E">
            <w:pPr>
              <w:rPr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ЗК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</w:t>
            </w:r>
            <w:r w:rsidR="00DF7B5E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C85EDE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0F4BA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0F4BA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8013B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8013B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8013B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8013B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90281" w:rsidRPr="00690281" w:rsidTr="00DF7B5E">
        <w:trPr>
          <w:trHeight w:val="20"/>
        </w:trPr>
        <w:tc>
          <w:tcPr>
            <w:tcW w:w="187" w:type="pct"/>
            <w:noWrap/>
          </w:tcPr>
          <w:p w:rsidR="00690281" w:rsidRPr="001A6040" w:rsidRDefault="00690281" w:rsidP="004D140E">
            <w:pPr>
              <w:rPr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ЗК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</w:t>
            </w:r>
            <w:r w:rsidR="00DF7B5E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44735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0F4BA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956121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8A59F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88672E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9D380F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AC7533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90281" w:rsidRPr="00690281" w:rsidTr="00DF7B5E">
        <w:trPr>
          <w:trHeight w:val="20"/>
        </w:trPr>
        <w:tc>
          <w:tcPr>
            <w:tcW w:w="187" w:type="pct"/>
            <w:noWrap/>
          </w:tcPr>
          <w:p w:rsidR="00690281" w:rsidRPr="001A6040" w:rsidRDefault="00690281" w:rsidP="004D140E">
            <w:pPr>
              <w:rPr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ЗК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1</w:t>
            </w:r>
            <w:r w:rsidR="00DF7B5E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99400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44735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44735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690281" w:rsidRPr="00917BBA" w:rsidRDefault="0088672E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8A59F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9D380F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690281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690281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noWrap/>
          </w:tcPr>
          <w:p w:rsidR="00690281" w:rsidRPr="00917BBA" w:rsidRDefault="00690281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A6040" w:rsidRPr="00690281" w:rsidTr="00DF7B5E">
        <w:trPr>
          <w:trHeight w:val="20"/>
        </w:trPr>
        <w:tc>
          <w:tcPr>
            <w:tcW w:w="187" w:type="pct"/>
            <w:noWrap/>
          </w:tcPr>
          <w:p w:rsidR="001A6040" w:rsidRPr="001A6040" w:rsidRDefault="001A6040" w:rsidP="001A6040">
            <w:pPr>
              <w:rPr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ЗК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1</w:t>
            </w:r>
            <w:r w:rsidR="00DF7B5E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382529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0F4BA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0F4BA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0F4BA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8A59F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9D380F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FA470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88672E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A6040" w:rsidRPr="00690281" w:rsidTr="00DF7B5E">
        <w:trPr>
          <w:trHeight w:val="20"/>
        </w:trPr>
        <w:tc>
          <w:tcPr>
            <w:tcW w:w="187" w:type="pct"/>
            <w:noWrap/>
          </w:tcPr>
          <w:p w:rsidR="001A6040" w:rsidRPr="001A6040" w:rsidRDefault="001A6040" w:rsidP="001A6040">
            <w:pPr>
              <w:rPr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ЗК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1</w:t>
            </w:r>
            <w:r w:rsidR="00DF7B5E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44735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0F4BA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8A59F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9D380F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FA470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AC7533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AC7533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021401" w:rsidRDefault="00C61D21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A6040" w:rsidRPr="00690281" w:rsidTr="00DF7B5E">
        <w:trPr>
          <w:trHeight w:val="20"/>
        </w:trPr>
        <w:tc>
          <w:tcPr>
            <w:tcW w:w="187" w:type="pct"/>
            <w:noWrap/>
          </w:tcPr>
          <w:p w:rsidR="001A6040" w:rsidRPr="001A6040" w:rsidRDefault="001A6040" w:rsidP="004D140E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ФК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1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44735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021401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44735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724D5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8B5CD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0F4BA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0F4BA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8A59F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FA470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noWrap/>
          </w:tcPr>
          <w:p w:rsidR="001A6040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</w:tr>
      <w:tr w:rsidR="001A6040" w:rsidRPr="00690281" w:rsidTr="00DF7B5E">
        <w:trPr>
          <w:trHeight w:val="20"/>
        </w:trPr>
        <w:tc>
          <w:tcPr>
            <w:tcW w:w="187" w:type="pct"/>
            <w:noWrap/>
          </w:tcPr>
          <w:p w:rsidR="001A6040" w:rsidRPr="001A6040" w:rsidRDefault="001A6040" w:rsidP="004D140E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ФК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2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382529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44735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724D5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724D5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724D5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8A59F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FA470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A6040" w:rsidRPr="00690281" w:rsidTr="00DF7B5E">
        <w:trPr>
          <w:trHeight w:val="20"/>
        </w:trPr>
        <w:tc>
          <w:tcPr>
            <w:tcW w:w="187" w:type="pct"/>
            <w:noWrap/>
          </w:tcPr>
          <w:p w:rsidR="001A6040" w:rsidRPr="001A6040" w:rsidRDefault="001A6040" w:rsidP="004D140E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ФК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3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382529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6856CD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8A59F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A6040" w:rsidRPr="00690281" w:rsidTr="00DF7B5E">
        <w:trPr>
          <w:trHeight w:val="20"/>
        </w:trPr>
        <w:tc>
          <w:tcPr>
            <w:tcW w:w="187" w:type="pct"/>
            <w:noWrap/>
          </w:tcPr>
          <w:p w:rsidR="001A6040" w:rsidRPr="001A6040" w:rsidRDefault="001A6040" w:rsidP="004D140E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ФК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4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382529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724D5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C81E46" w:rsidRDefault="004042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8A59F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A6040" w:rsidRPr="00690281" w:rsidTr="00DF7B5E">
        <w:trPr>
          <w:trHeight w:val="20"/>
        </w:trPr>
        <w:tc>
          <w:tcPr>
            <w:tcW w:w="187" w:type="pct"/>
            <w:noWrap/>
          </w:tcPr>
          <w:p w:rsidR="001A6040" w:rsidRPr="001A6040" w:rsidRDefault="001A6040" w:rsidP="004D140E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ФК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5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44735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382529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724D5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724D5C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956121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8A59F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AC7533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noWrap/>
          </w:tcPr>
          <w:p w:rsidR="001A6040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</w:tr>
      <w:tr w:rsidR="001A6040" w:rsidRPr="00690281" w:rsidTr="00DF7B5E">
        <w:trPr>
          <w:trHeight w:val="20"/>
        </w:trPr>
        <w:tc>
          <w:tcPr>
            <w:tcW w:w="187" w:type="pct"/>
            <w:noWrap/>
          </w:tcPr>
          <w:p w:rsidR="001A6040" w:rsidRPr="001A6040" w:rsidRDefault="001A6040" w:rsidP="004D140E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ФК</w:t>
            </w:r>
            <w:proofErr w:type="spellEnd"/>
            <w:r w:rsidRPr="001A6040">
              <w:rPr>
                <w:b/>
                <w:sz w:val="16"/>
                <w:szCs w:val="16"/>
              </w:rPr>
              <w:t> 6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382529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A6040" w:rsidRPr="00690281" w:rsidTr="00DF7B5E">
        <w:trPr>
          <w:trHeight w:val="20"/>
        </w:trPr>
        <w:tc>
          <w:tcPr>
            <w:tcW w:w="187" w:type="pct"/>
            <w:noWrap/>
          </w:tcPr>
          <w:p w:rsidR="001A6040" w:rsidRPr="001A6040" w:rsidRDefault="001A6040" w:rsidP="004D140E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ФК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7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382529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6856CD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8B5CD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A6040" w:rsidRPr="00690281" w:rsidTr="00DF7B5E">
        <w:trPr>
          <w:trHeight w:val="20"/>
        </w:trPr>
        <w:tc>
          <w:tcPr>
            <w:tcW w:w="187" w:type="pct"/>
            <w:noWrap/>
          </w:tcPr>
          <w:p w:rsidR="001A6040" w:rsidRPr="001A6040" w:rsidRDefault="001A6040" w:rsidP="004D140E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ФК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8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382529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9D380F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A6040" w:rsidRPr="00690281" w:rsidTr="00DF7B5E">
        <w:trPr>
          <w:trHeight w:val="20"/>
        </w:trPr>
        <w:tc>
          <w:tcPr>
            <w:tcW w:w="187" w:type="pct"/>
            <w:noWrap/>
          </w:tcPr>
          <w:p w:rsidR="001A6040" w:rsidRPr="001A6040" w:rsidRDefault="001A6040" w:rsidP="004D140E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ФК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382529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AC1078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4B262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A6040" w:rsidRPr="00690281" w:rsidTr="00DF7B5E">
        <w:trPr>
          <w:trHeight w:val="20"/>
        </w:trPr>
        <w:tc>
          <w:tcPr>
            <w:tcW w:w="187" w:type="pct"/>
            <w:noWrap/>
          </w:tcPr>
          <w:p w:rsidR="001A6040" w:rsidRPr="001A6040" w:rsidRDefault="001A6040" w:rsidP="004D140E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ФК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10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382529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382529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8B5CD5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57DD8" w:rsidRDefault="00AC1078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A6040" w:rsidRPr="00690281" w:rsidTr="00DF7B5E">
        <w:trPr>
          <w:trHeight w:val="20"/>
        </w:trPr>
        <w:tc>
          <w:tcPr>
            <w:tcW w:w="187" w:type="pct"/>
            <w:noWrap/>
          </w:tcPr>
          <w:p w:rsidR="001A6040" w:rsidRPr="001A6040" w:rsidRDefault="001A6040" w:rsidP="004D140E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ФК</w:t>
            </w:r>
            <w:proofErr w:type="spellEnd"/>
            <w:r w:rsidRPr="001A6040">
              <w:rPr>
                <w:b/>
                <w:sz w:val="16"/>
                <w:szCs w:val="16"/>
              </w:rPr>
              <w:t> 11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6856CD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6856CD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956121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FA470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AC7533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A6040" w:rsidRPr="00690281" w:rsidTr="00DF7B5E">
        <w:trPr>
          <w:trHeight w:val="20"/>
        </w:trPr>
        <w:tc>
          <w:tcPr>
            <w:tcW w:w="187" w:type="pct"/>
            <w:noWrap/>
          </w:tcPr>
          <w:p w:rsidR="001A6040" w:rsidRPr="001A6040" w:rsidRDefault="001A6040" w:rsidP="004D140E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ФК</w:t>
            </w:r>
            <w:proofErr w:type="spellEnd"/>
            <w:r w:rsidRPr="001A6040">
              <w:rPr>
                <w:b/>
                <w:sz w:val="16"/>
                <w:szCs w:val="16"/>
              </w:rPr>
              <w:t> 12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382529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4042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A6040" w:rsidRPr="00690281" w:rsidTr="00DF7B5E">
        <w:trPr>
          <w:trHeight w:val="20"/>
        </w:trPr>
        <w:tc>
          <w:tcPr>
            <w:tcW w:w="187" w:type="pct"/>
            <w:noWrap/>
          </w:tcPr>
          <w:p w:rsidR="001A6040" w:rsidRPr="001A6040" w:rsidRDefault="001A6040" w:rsidP="004D140E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ФК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13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382529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956121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8A59F7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A6040" w:rsidRPr="00690281" w:rsidTr="00DF7B5E">
        <w:trPr>
          <w:trHeight w:val="20"/>
        </w:trPr>
        <w:tc>
          <w:tcPr>
            <w:tcW w:w="187" w:type="pct"/>
            <w:noWrap/>
          </w:tcPr>
          <w:p w:rsidR="001A6040" w:rsidRPr="001A6040" w:rsidRDefault="001A6040" w:rsidP="001A6040">
            <w:pPr>
              <w:rPr>
                <w:b/>
                <w:sz w:val="16"/>
                <w:szCs w:val="16"/>
              </w:rPr>
            </w:pPr>
            <w:proofErr w:type="spellStart"/>
            <w:r w:rsidRPr="001A6040">
              <w:rPr>
                <w:b/>
                <w:sz w:val="16"/>
                <w:szCs w:val="16"/>
              </w:rPr>
              <w:t>ФК</w:t>
            </w:r>
            <w:proofErr w:type="spellEnd"/>
            <w:r w:rsidRPr="001A6040">
              <w:rPr>
                <w:b/>
                <w:sz w:val="16"/>
                <w:szCs w:val="16"/>
              </w:rPr>
              <w:t xml:space="preserve"> 14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382529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644390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DB4172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  <w:vAlign w:val="center"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7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" w:type="pct"/>
            <w:noWrap/>
          </w:tcPr>
          <w:p w:rsidR="001A6040" w:rsidRPr="00917BBA" w:rsidRDefault="00216FDB" w:rsidP="004D1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noWrap/>
          </w:tcPr>
          <w:p w:rsidR="001A6040" w:rsidRPr="00917BBA" w:rsidRDefault="001A6040" w:rsidP="004D140E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BE62C2" w:rsidRPr="00797176" w:rsidRDefault="00BE62C2" w:rsidP="00BE62C2">
      <w:pPr>
        <w:sectPr w:rsidR="00BE62C2" w:rsidRPr="00797176" w:rsidSect="00BE62C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E62C2" w:rsidRPr="00797176" w:rsidRDefault="00BE62C2" w:rsidP="00BE62C2">
      <w:pPr>
        <w:jc w:val="center"/>
        <w:rPr>
          <w:b/>
        </w:rPr>
      </w:pPr>
      <w:r w:rsidRPr="00797176">
        <w:rPr>
          <w:b/>
        </w:rPr>
        <w:lastRenderedPageBreak/>
        <w:t>5. Матриця забезпечення програмних результатів навчання (</w:t>
      </w:r>
      <w:proofErr w:type="spellStart"/>
      <w:r w:rsidRPr="00797176">
        <w:rPr>
          <w:b/>
        </w:rPr>
        <w:t>ПРН</w:t>
      </w:r>
      <w:proofErr w:type="spellEnd"/>
      <w:r w:rsidRPr="00797176">
        <w:rPr>
          <w:b/>
        </w:rPr>
        <w:t>)</w:t>
      </w:r>
      <w:r w:rsidR="0045649D">
        <w:rPr>
          <w:b/>
        </w:rPr>
        <w:t xml:space="preserve"> </w:t>
      </w:r>
      <w:r w:rsidR="0045649D">
        <w:rPr>
          <w:b/>
        </w:rPr>
        <w:br/>
      </w:r>
      <w:r w:rsidRPr="00797176">
        <w:rPr>
          <w:b/>
        </w:rPr>
        <w:t>відповідними компонентами освітньої програми</w:t>
      </w:r>
    </w:p>
    <w:p w:rsidR="00BE62C2" w:rsidRPr="00797176" w:rsidRDefault="00BE62C2" w:rsidP="00BE62C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340"/>
        <w:gridCol w:w="340"/>
        <w:gridCol w:w="340"/>
        <w:gridCol w:w="340"/>
        <w:gridCol w:w="340"/>
        <w:gridCol w:w="340"/>
        <w:gridCol w:w="33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15"/>
      </w:tblGrid>
      <w:tr w:rsidR="00B4175C" w:rsidRPr="00797176" w:rsidTr="00461FF5">
        <w:trPr>
          <w:cantSplit/>
          <w:trHeight w:val="868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252C9B">
            <w:pPr>
              <w:rPr>
                <w:b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252C9B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252C9B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2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252C9B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3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252C9B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4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252C9B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5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252C9B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6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175C" w:rsidRPr="00797176" w:rsidRDefault="00B4175C" w:rsidP="00252C9B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7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175C" w:rsidRPr="00797176" w:rsidRDefault="00B4175C" w:rsidP="00252C9B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8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175C" w:rsidRPr="00797176" w:rsidRDefault="00B4175C" w:rsidP="00252C9B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9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175C" w:rsidRPr="00797176" w:rsidRDefault="00B4175C" w:rsidP="00252C9B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175C" w:rsidRPr="00797176" w:rsidRDefault="00B4175C" w:rsidP="00252C9B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175C" w:rsidRPr="00797176" w:rsidRDefault="00B4175C" w:rsidP="00252C9B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175C" w:rsidRPr="00797176" w:rsidRDefault="00B4175C" w:rsidP="00252C9B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175C" w:rsidRPr="00797176" w:rsidRDefault="00B4175C" w:rsidP="00252C9B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14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175C" w:rsidRPr="00797176" w:rsidRDefault="00B4175C" w:rsidP="00252C9B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15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175C" w:rsidRPr="00797176" w:rsidRDefault="00B4175C" w:rsidP="00252C9B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16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175C" w:rsidRPr="00797176" w:rsidRDefault="00B4175C" w:rsidP="00252C9B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17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175C" w:rsidRPr="00797176" w:rsidRDefault="00B4175C" w:rsidP="00252C9B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18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175C" w:rsidRPr="00797176" w:rsidRDefault="00B4175C" w:rsidP="00252C9B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19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175C" w:rsidRPr="00797176" w:rsidRDefault="00B4175C" w:rsidP="00252C9B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20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175C" w:rsidRPr="00797176" w:rsidRDefault="00B4175C" w:rsidP="00252C9B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21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175C" w:rsidRPr="00797176" w:rsidRDefault="00B4175C" w:rsidP="00252C9B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22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175C" w:rsidRPr="00797176" w:rsidRDefault="00B4175C" w:rsidP="00252C9B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ОК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23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461FF5">
            <w:pPr>
              <w:jc w:val="center"/>
              <w:rPr>
                <w:b/>
                <w:sz w:val="22"/>
                <w:szCs w:val="22"/>
              </w:rPr>
            </w:pPr>
            <w:r w:rsidRPr="00797176">
              <w:rPr>
                <w:b/>
                <w:sz w:val="22"/>
                <w:szCs w:val="22"/>
              </w:rPr>
              <w:t>ВБ 1.1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461FF5">
            <w:pPr>
              <w:jc w:val="center"/>
              <w:rPr>
                <w:b/>
                <w:sz w:val="22"/>
                <w:szCs w:val="22"/>
              </w:rPr>
            </w:pPr>
            <w:r w:rsidRPr="00797176">
              <w:rPr>
                <w:b/>
                <w:sz w:val="22"/>
                <w:szCs w:val="22"/>
              </w:rPr>
              <w:t>ВБ 1.2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461FF5">
            <w:pPr>
              <w:jc w:val="center"/>
              <w:rPr>
                <w:b/>
                <w:sz w:val="22"/>
                <w:szCs w:val="22"/>
              </w:rPr>
            </w:pPr>
            <w:r w:rsidRPr="00797176">
              <w:rPr>
                <w:b/>
                <w:sz w:val="22"/>
                <w:szCs w:val="22"/>
              </w:rPr>
              <w:t>ВБ 2.1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461FF5">
            <w:pPr>
              <w:jc w:val="center"/>
              <w:rPr>
                <w:b/>
                <w:sz w:val="22"/>
                <w:szCs w:val="22"/>
              </w:rPr>
            </w:pPr>
            <w:r w:rsidRPr="00797176">
              <w:rPr>
                <w:b/>
                <w:sz w:val="22"/>
                <w:szCs w:val="22"/>
              </w:rPr>
              <w:t>ВБ 2.2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461FF5">
            <w:pPr>
              <w:jc w:val="center"/>
              <w:rPr>
                <w:b/>
                <w:sz w:val="22"/>
                <w:szCs w:val="22"/>
              </w:rPr>
            </w:pPr>
            <w:r w:rsidRPr="00797176">
              <w:rPr>
                <w:b/>
                <w:sz w:val="22"/>
                <w:szCs w:val="22"/>
              </w:rPr>
              <w:t>ВБ 3.1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461FF5">
            <w:pPr>
              <w:jc w:val="center"/>
              <w:rPr>
                <w:b/>
                <w:sz w:val="22"/>
                <w:szCs w:val="22"/>
              </w:rPr>
            </w:pPr>
            <w:r w:rsidRPr="00797176">
              <w:rPr>
                <w:b/>
                <w:sz w:val="22"/>
                <w:szCs w:val="22"/>
              </w:rPr>
              <w:t>ВБ 3.2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461FF5">
            <w:pPr>
              <w:jc w:val="center"/>
              <w:rPr>
                <w:b/>
                <w:sz w:val="22"/>
                <w:szCs w:val="22"/>
              </w:rPr>
            </w:pPr>
            <w:r w:rsidRPr="00797176">
              <w:rPr>
                <w:b/>
                <w:sz w:val="22"/>
                <w:szCs w:val="22"/>
              </w:rPr>
              <w:t>ВБ 4.1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461FF5">
            <w:pPr>
              <w:jc w:val="center"/>
              <w:rPr>
                <w:b/>
                <w:sz w:val="22"/>
                <w:szCs w:val="22"/>
              </w:rPr>
            </w:pPr>
            <w:r w:rsidRPr="00797176">
              <w:rPr>
                <w:b/>
                <w:sz w:val="22"/>
                <w:szCs w:val="22"/>
              </w:rPr>
              <w:t>ВБ 4.2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461FF5">
            <w:pPr>
              <w:jc w:val="center"/>
              <w:rPr>
                <w:b/>
                <w:sz w:val="22"/>
                <w:szCs w:val="22"/>
              </w:rPr>
            </w:pPr>
            <w:r w:rsidRPr="00797176">
              <w:rPr>
                <w:b/>
                <w:sz w:val="22"/>
                <w:szCs w:val="22"/>
              </w:rPr>
              <w:t>ВБ 5.1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461FF5">
            <w:pPr>
              <w:jc w:val="center"/>
              <w:rPr>
                <w:b/>
                <w:sz w:val="22"/>
                <w:szCs w:val="22"/>
              </w:rPr>
            </w:pPr>
            <w:r w:rsidRPr="00797176">
              <w:rPr>
                <w:b/>
                <w:sz w:val="22"/>
                <w:szCs w:val="22"/>
              </w:rPr>
              <w:t>ВБ 5.2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461FF5">
            <w:pPr>
              <w:ind w:left="113" w:right="113"/>
              <w:jc w:val="center"/>
              <w:rPr>
                <w:sz w:val="22"/>
                <w:szCs w:val="22"/>
              </w:rPr>
            </w:pPr>
            <w:r w:rsidRPr="00797176">
              <w:rPr>
                <w:b/>
                <w:sz w:val="22"/>
                <w:szCs w:val="22"/>
              </w:rPr>
              <w:t>ВБ 6.1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461FF5">
            <w:pPr>
              <w:ind w:left="113" w:right="113"/>
              <w:jc w:val="center"/>
              <w:rPr>
                <w:sz w:val="22"/>
                <w:szCs w:val="22"/>
              </w:rPr>
            </w:pPr>
            <w:r w:rsidRPr="00797176">
              <w:rPr>
                <w:b/>
                <w:sz w:val="22"/>
                <w:szCs w:val="22"/>
              </w:rPr>
              <w:t>ВБ 6.2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461FF5">
            <w:pPr>
              <w:ind w:left="113" w:right="113"/>
              <w:jc w:val="center"/>
              <w:rPr>
                <w:sz w:val="22"/>
                <w:szCs w:val="22"/>
              </w:rPr>
            </w:pPr>
            <w:r w:rsidRPr="00797176">
              <w:rPr>
                <w:b/>
                <w:sz w:val="22"/>
                <w:szCs w:val="22"/>
              </w:rPr>
              <w:t>ВБ 7.1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461FF5">
            <w:pPr>
              <w:ind w:left="113" w:right="113"/>
              <w:jc w:val="center"/>
              <w:rPr>
                <w:sz w:val="22"/>
                <w:szCs w:val="22"/>
              </w:rPr>
            </w:pPr>
            <w:r w:rsidRPr="00797176">
              <w:rPr>
                <w:b/>
                <w:sz w:val="22"/>
                <w:szCs w:val="22"/>
              </w:rPr>
              <w:t>ВБ 7.2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461FF5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ВБ 8</w:t>
            </w:r>
            <w:r w:rsidRPr="00797176">
              <w:rPr>
                <w:b/>
                <w:sz w:val="22"/>
                <w:szCs w:val="22"/>
              </w:rPr>
              <w:t>.1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461FF5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ВБ 8</w:t>
            </w:r>
            <w:r w:rsidRPr="00797176">
              <w:rPr>
                <w:b/>
                <w:sz w:val="22"/>
                <w:szCs w:val="22"/>
              </w:rPr>
              <w:t>.2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461FF5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ВБ 9</w:t>
            </w:r>
            <w:r w:rsidRPr="00797176">
              <w:rPr>
                <w:b/>
                <w:sz w:val="22"/>
                <w:szCs w:val="22"/>
              </w:rPr>
              <w:t>.1</w:t>
            </w: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175C" w:rsidRPr="00797176" w:rsidRDefault="00B4175C" w:rsidP="00461FF5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ВБ 9</w:t>
            </w:r>
            <w:r w:rsidRPr="00797176">
              <w:rPr>
                <w:b/>
                <w:sz w:val="22"/>
                <w:szCs w:val="22"/>
              </w:rPr>
              <w:t>.2</w:t>
            </w:r>
          </w:p>
        </w:tc>
      </w:tr>
      <w:tr w:rsidR="00B4175C" w:rsidRPr="00797176" w:rsidTr="00B4175C">
        <w:trPr>
          <w:trHeight w:val="271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BE62C2">
            <w:pPr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ПРН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37EC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37EC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A479A9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</w:tr>
      <w:tr w:rsidR="00B4175C" w:rsidRPr="00797176" w:rsidTr="00B4175C">
        <w:trPr>
          <w:trHeight w:val="291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BE62C2">
            <w:pPr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ПРН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2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37EC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37EC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175C" w:rsidRPr="00797176" w:rsidTr="00B4175C">
        <w:trPr>
          <w:trHeight w:val="59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BE62C2">
            <w:pPr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ПРН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3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A479A9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</w:tr>
      <w:tr w:rsidR="00B4175C" w:rsidRPr="00797176" w:rsidTr="00B4175C">
        <w:trPr>
          <w:trHeight w:val="256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BE62C2">
            <w:pPr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ПРН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4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37EC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175C" w:rsidRPr="00797176" w:rsidTr="00B4175C">
        <w:trPr>
          <w:trHeight w:val="103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BE62C2">
            <w:pPr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ПРН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5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175C" w:rsidRPr="00797176" w:rsidTr="00B4175C">
        <w:trPr>
          <w:trHeight w:val="25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BE62C2">
            <w:pPr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ПРН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6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175C" w:rsidRPr="00797176" w:rsidTr="00B4175C">
        <w:trPr>
          <w:trHeight w:val="97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BE62C2">
            <w:pPr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ПРН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7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37EC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D8292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</w:tr>
      <w:tr w:rsidR="00B4175C" w:rsidRPr="00797176" w:rsidTr="00B4175C">
        <w:trPr>
          <w:trHeight w:val="102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BE62C2">
            <w:pPr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ПРН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8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D8292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</w:tr>
      <w:tr w:rsidR="00B4175C" w:rsidRPr="00797176" w:rsidTr="00B4175C">
        <w:trPr>
          <w:trHeight w:val="247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BE62C2">
            <w:pPr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ПРН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9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175C" w:rsidRPr="00797176" w:rsidTr="00B4175C">
        <w:trPr>
          <w:trHeight w:val="96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BE62C2">
            <w:pPr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ПРН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10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</w:tr>
      <w:tr w:rsidR="00B4175C" w:rsidRPr="00797176" w:rsidTr="00B4175C">
        <w:trPr>
          <w:trHeight w:val="85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BE62C2">
            <w:pPr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ПРН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11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37EC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A479A9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175C" w:rsidRPr="00797176" w:rsidTr="00B4175C">
        <w:trPr>
          <w:trHeight w:val="9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BE62C2">
            <w:pPr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ПРН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12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37EC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A479A9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D8292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175C" w:rsidRPr="00797176" w:rsidTr="00B4175C">
        <w:trPr>
          <w:trHeight w:val="93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BE62C2">
            <w:pPr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ПРН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13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D8292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175C" w:rsidRPr="00797176" w:rsidTr="00B4175C">
        <w:trPr>
          <w:trHeight w:val="84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BE62C2">
            <w:pPr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ПРН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14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175C" w:rsidRPr="00797176" w:rsidTr="00B4175C">
        <w:trPr>
          <w:trHeight w:val="87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BE62C2">
            <w:pPr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ПРН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15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37EC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A479A9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A479A9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A479A9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</w:tr>
      <w:tr w:rsidR="00B4175C" w:rsidRPr="00797176" w:rsidTr="00B4175C">
        <w:trPr>
          <w:trHeight w:val="78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BE62C2">
            <w:pPr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ПРН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16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37EC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175C" w:rsidRPr="00797176" w:rsidTr="00B4175C">
        <w:trPr>
          <w:trHeight w:val="81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BE62C2">
            <w:pPr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ПРН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17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37EC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175C" w:rsidRPr="00797176" w:rsidTr="00B4175C">
        <w:trPr>
          <w:trHeight w:val="72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175C" w:rsidRPr="00797176" w:rsidRDefault="00B4175C" w:rsidP="00BE62C2">
            <w:pPr>
              <w:rPr>
                <w:b/>
                <w:sz w:val="22"/>
                <w:szCs w:val="22"/>
              </w:rPr>
            </w:pPr>
            <w:proofErr w:type="spellStart"/>
            <w:r w:rsidRPr="00797176">
              <w:rPr>
                <w:b/>
                <w:sz w:val="22"/>
                <w:szCs w:val="22"/>
              </w:rPr>
              <w:t>ПРН</w:t>
            </w:r>
            <w:proofErr w:type="spellEnd"/>
            <w:r w:rsidRPr="00797176">
              <w:rPr>
                <w:b/>
                <w:sz w:val="22"/>
                <w:szCs w:val="22"/>
              </w:rPr>
              <w:t xml:space="preserve"> 18</w:t>
            </w: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A35A6A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1A2A4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75C" w:rsidRPr="00917BBA" w:rsidRDefault="00775CBC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4A4CB6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A479A9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A479A9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B4175C" w:rsidP="00BE62C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5164AB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75C" w:rsidRPr="00917BBA" w:rsidRDefault="005C6324" w:rsidP="00BE62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</w:tr>
    </w:tbl>
    <w:p w:rsidR="00F879D9" w:rsidRPr="00797176" w:rsidRDefault="00F879D9" w:rsidP="00BE62C2">
      <w:pPr>
        <w:jc w:val="center"/>
      </w:pPr>
    </w:p>
    <w:sectPr w:rsidR="00F879D9" w:rsidRPr="00797176" w:rsidSect="00BE62C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2C0" w:rsidRDefault="001C12C0" w:rsidP="00932768">
      <w:r>
        <w:separator/>
      </w:r>
    </w:p>
  </w:endnote>
  <w:endnote w:type="continuationSeparator" w:id="0">
    <w:p w:rsidR="001C12C0" w:rsidRDefault="001C12C0" w:rsidP="00932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768" w:rsidRDefault="00932768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768" w:rsidRDefault="00932768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768" w:rsidRDefault="0093276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2C0" w:rsidRDefault="001C12C0" w:rsidP="00932768">
      <w:r>
        <w:separator/>
      </w:r>
    </w:p>
  </w:footnote>
  <w:footnote w:type="continuationSeparator" w:id="0">
    <w:p w:rsidR="001C12C0" w:rsidRDefault="001C12C0" w:rsidP="00932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768" w:rsidRDefault="00932768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836032" o:spid="_x0000_s2050" type="#_x0000_t136" style="position:absolute;margin-left:0;margin-top:0;width:509.55pt;height:169.85pt;rotation:315;z-index:-251655168;mso-position-horizontal:center;mso-position-horizontal-relative:margin;mso-position-vertical:center;mso-position-vertical-relative:margin" o:allowincell="f" fillcolor="#d8d8d8 [2732]" stroked="f">
          <v:fill opacity=".5"/>
          <v:textpath style="font-family:&quot;Times New Roman&quot;;font-size:1pt" string="Проект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768" w:rsidRDefault="00932768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836033" o:spid="_x0000_s2051" type="#_x0000_t136" style="position:absolute;margin-left:0;margin-top:0;width:509.55pt;height:169.8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Times New Roman&quot;;font-size:1pt" string="Проект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768" w:rsidRDefault="00932768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836031" o:spid="_x0000_s2049" type="#_x0000_t136" style="position:absolute;margin-left:0;margin-top:0;width:509.55pt;height:169.8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Times New Roman&quot;;font-size:1pt" string="Проект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772FB"/>
    <w:multiLevelType w:val="hybridMultilevel"/>
    <w:tmpl w:val="0D6071F8"/>
    <w:lvl w:ilvl="0" w:tplc="AA10DAA4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148"/>
        </w:tabs>
        <w:ind w:left="114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8"/>
        </w:tabs>
        <w:ind w:left="1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8"/>
        </w:tabs>
        <w:ind w:left="2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8"/>
        </w:tabs>
        <w:ind w:left="3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8"/>
        </w:tabs>
        <w:ind w:left="4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8"/>
        </w:tabs>
        <w:ind w:left="4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8"/>
        </w:tabs>
        <w:ind w:left="5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8"/>
        </w:tabs>
        <w:ind w:left="6188" w:hanging="360"/>
      </w:pPr>
      <w:rPr>
        <w:rFonts w:ascii="Wingdings" w:hAnsi="Wingdings" w:hint="default"/>
      </w:rPr>
    </w:lvl>
  </w:abstractNum>
  <w:abstractNum w:abstractNumId="1" w15:restartNumberingAfterBreak="0">
    <w:nsid w:val="287244DC"/>
    <w:multiLevelType w:val="hybridMultilevel"/>
    <w:tmpl w:val="E1449934"/>
    <w:lvl w:ilvl="0" w:tplc="C8BEC90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F26D3A"/>
    <w:multiLevelType w:val="hybridMultilevel"/>
    <w:tmpl w:val="CAF0EED4"/>
    <w:lvl w:ilvl="0" w:tplc="8942292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CC758E9"/>
    <w:multiLevelType w:val="hybridMultilevel"/>
    <w:tmpl w:val="F8AC82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285854"/>
    <w:multiLevelType w:val="multilevel"/>
    <w:tmpl w:val="D0EC7D5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5" w15:restartNumberingAfterBreak="0">
    <w:nsid w:val="5EFD5E15"/>
    <w:multiLevelType w:val="hybridMultilevel"/>
    <w:tmpl w:val="DC4E306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B271C"/>
    <w:multiLevelType w:val="hybridMultilevel"/>
    <w:tmpl w:val="511ACC40"/>
    <w:lvl w:ilvl="0" w:tplc="C78E36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8"/>
      </w:rPr>
    </w:lvl>
    <w:lvl w:ilvl="1" w:tplc="CADAAB0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color w:val="auto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67DF2301"/>
    <w:multiLevelType w:val="hybridMultilevel"/>
    <w:tmpl w:val="3DD46C66"/>
    <w:lvl w:ilvl="0" w:tplc="EF205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B4D80"/>
    <w:multiLevelType w:val="hybridMultilevel"/>
    <w:tmpl w:val="C8F02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FE107A"/>
    <w:multiLevelType w:val="hybridMultilevel"/>
    <w:tmpl w:val="88083194"/>
    <w:lvl w:ilvl="0" w:tplc="AA10DA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9"/>
  </w:num>
  <w:num w:numId="7">
    <w:abstractNumId w:val="6"/>
  </w:num>
  <w:num w:numId="8">
    <w:abstractNumId w:val="7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0869"/>
    <w:rsid w:val="00021401"/>
    <w:rsid w:val="00022441"/>
    <w:rsid w:val="0002482B"/>
    <w:rsid w:val="00026F8F"/>
    <w:rsid w:val="00033250"/>
    <w:rsid w:val="00064818"/>
    <w:rsid w:val="00080590"/>
    <w:rsid w:val="000A186A"/>
    <w:rsid w:val="000A3BE1"/>
    <w:rsid w:val="000B0AC0"/>
    <w:rsid w:val="000B6E66"/>
    <w:rsid w:val="000B7F22"/>
    <w:rsid w:val="000C5467"/>
    <w:rsid w:val="000D64DB"/>
    <w:rsid w:val="000D781A"/>
    <w:rsid w:val="000E2432"/>
    <w:rsid w:val="000E4650"/>
    <w:rsid w:val="000F0325"/>
    <w:rsid w:val="000F4BAC"/>
    <w:rsid w:val="00111332"/>
    <w:rsid w:val="00111B42"/>
    <w:rsid w:val="001128FD"/>
    <w:rsid w:val="0011639A"/>
    <w:rsid w:val="001200BC"/>
    <w:rsid w:val="00155B5C"/>
    <w:rsid w:val="00177289"/>
    <w:rsid w:val="00185DCC"/>
    <w:rsid w:val="00196E05"/>
    <w:rsid w:val="001A2A4C"/>
    <w:rsid w:val="001A6040"/>
    <w:rsid w:val="001A7921"/>
    <w:rsid w:val="001B364B"/>
    <w:rsid w:val="001C12C0"/>
    <w:rsid w:val="001C1AB0"/>
    <w:rsid w:val="001C7CC7"/>
    <w:rsid w:val="001D1DA8"/>
    <w:rsid w:val="001D4006"/>
    <w:rsid w:val="001E141C"/>
    <w:rsid w:val="001E1FD3"/>
    <w:rsid w:val="001E5241"/>
    <w:rsid w:val="001F07E4"/>
    <w:rsid w:val="001F2CB9"/>
    <w:rsid w:val="0020268B"/>
    <w:rsid w:val="00204DC1"/>
    <w:rsid w:val="002138C2"/>
    <w:rsid w:val="00216FDB"/>
    <w:rsid w:val="002238D0"/>
    <w:rsid w:val="00232FA1"/>
    <w:rsid w:val="0023312F"/>
    <w:rsid w:val="00236D73"/>
    <w:rsid w:val="002464DD"/>
    <w:rsid w:val="00250CE6"/>
    <w:rsid w:val="00252C9B"/>
    <w:rsid w:val="002661B4"/>
    <w:rsid w:val="00292B50"/>
    <w:rsid w:val="002A4814"/>
    <w:rsid w:val="002B00DF"/>
    <w:rsid w:val="002C2F40"/>
    <w:rsid w:val="002C772F"/>
    <w:rsid w:val="002D0353"/>
    <w:rsid w:val="002D428B"/>
    <w:rsid w:val="002E0045"/>
    <w:rsid w:val="002E1102"/>
    <w:rsid w:val="002E297F"/>
    <w:rsid w:val="002F5807"/>
    <w:rsid w:val="00324C34"/>
    <w:rsid w:val="00335F27"/>
    <w:rsid w:val="00365476"/>
    <w:rsid w:val="00366EF5"/>
    <w:rsid w:val="00373D39"/>
    <w:rsid w:val="00373FC5"/>
    <w:rsid w:val="00382529"/>
    <w:rsid w:val="00382530"/>
    <w:rsid w:val="00384EB7"/>
    <w:rsid w:val="003A0C60"/>
    <w:rsid w:val="003A2399"/>
    <w:rsid w:val="003A3BFE"/>
    <w:rsid w:val="003B554E"/>
    <w:rsid w:val="003C0DBB"/>
    <w:rsid w:val="003E0869"/>
    <w:rsid w:val="003E7997"/>
    <w:rsid w:val="003F596C"/>
    <w:rsid w:val="003F62F4"/>
    <w:rsid w:val="00404272"/>
    <w:rsid w:val="004214AB"/>
    <w:rsid w:val="00427847"/>
    <w:rsid w:val="00436C6F"/>
    <w:rsid w:val="00444BB4"/>
    <w:rsid w:val="00447352"/>
    <w:rsid w:val="00452DB7"/>
    <w:rsid w:val="00452F96"/>
    <w:rsid w:val="0045649D"/>
    <w:rsid w:val="00457648"/>
    <w:rsid w:val="00461FF5"/>
    <w:rsid w:val="00467507"/>
    <w:rsid w:val="00467D78"/>
    <w:rsid w:val="00473397"/>
    <w:rsid w:val="00484DD5"/>
    <w:rsid w:val="004A05CE"/>
    <w:rsid w:val="004A4CB6"/>
    <w:rsid w:val="004B0DBB"/>
    <w:rsid w:val="004B2625"/>
    <w:rsid w:val="004B3F01"/>
    <w:rsid w:val="004B65E1"/>
    <w:rsid w:val="004C1BF9"/>
    <w:rsid w:val="004C408C"/>
    <w:rsid w:val="004D140E"/>
    <w:rsid w:val="004D7CB7"/>
    <w:rsid w:val="004E35BE"/>
    <w:rsid w:val="004F3BEF"/>
    <w:rsid w:val="004F75AB"/>
    <w:rsid w:val="0050552B"/>
    <w:rsid w:val="005061A0"/>
    <w:rsid w:val="0050620B"/>
    <w:rsid w:val="005112CF"/>
    <w:rsid w:val="005164AB"/>
    <w:rsid w:val="00520E81"/>
    <w:rsid w:val="005211C5"/>
    <w:rsid w:val="005377DD"/>
    <w:rsid w:val="005448D0"/>
    <w:rsid w:val="00550298"/>
    <w:rsid w:val="00561D84"/>
    <w:rsid w:val="005627C7"/>
    <w:rsid w:val="005711EF"/>
    <w:rsid w:val="005761FF"/>
    <w:rsid w:val="00576818"/>
    <w:rsid w:val="00586BA2"/>
    <w:rsid w:val="0058765E"/>
    <w:rsid w:val="005920CE"/>
    <w:rsid w:val="00592FFD"/>
    <w:rsid w:val="005A1DAD"/>
    <w:rsid w:val="005C18E8"/>
    <w:rsid w:val="005C35E7"/>
    <w:rsid w:val="005C6324"/>
    <w:rsid w:val="005C7314"/>
    <w:rsid w:val="005D71E6"/>
    <w:rsid w:val="005E1F01"/>
    <w:rsid w:val="005E5CE0"/>
    <w:rsid w:val="005E5F2D"/>
    <w:rsid w:val="005E7974"/>
    <w:rsid w:val="005F1B2B"/>
    <w:rsid w:val="005F7D22"/>
    <w:rsid w:val="00623FB7"/>
    <w:rsid w:val="00627940"/>
    <w:rsid w:val="006331E2"/>
    <w:rsid w:val="00642D9D"/>
    <w:rsid w:val="00644390"/>
    <w:rsid w:val="006522C7"/>
    <w:rsid w:val="00652D5F"/>
    <w:rsid w:val="006752E0"/>
    <w:rsid w:val="006856CD"/>
    <w:rsid w:val="00685D1F"/>
    <w:rsid w:val="00690281"/>
    <w:rsid w:val="00692A47"/>
    <w:rsid w:val="00693D74"/>
    <w:rsid w:val="00694E64"/>
    <w:rsid w:val="006B3CE9"/>
    <w:rsid w:val="006B4E54"/>
    <w:rsid w:val="006C7BCB"/>
    <w:rsid w:val="006D0BA8"/>
    <w:rsid w:val="006D2CDE"/>
    <w:rsid w:val="006D35C9"/>
    <w:rsid w:val="006D68B1"/>
    <w:rsid w:val="006F3AE5"/>
    <w:rsid w:val="00702604"/>
    <w:rsid w:val="00706EEF"/>
    <w:rsid w:val="007077E1"/>
    <w:rsid w:val="00711374"/>
    <w:rsid w:val="00717D67"/>
    <w:rsid w:val="00721767"/>
    <w:rsid w:val="00723573"/>
    <w:rsid w:val="00724D5C"/>
    <w:rsid w:val="0072748A"/>
    <w:rsid w:val="00736A70"/>
    <w:rsid w:val="00755C43"/>
    <w:rsid w:val="00764F37"/>
    <w:rsid w:val="00770B5D"/>
    <w:rsid w:val="00775CBC"/>
    <w:rsid w:val="00782782"/>
    <w:rsid w:val="00797176"/>
    <w:rsid w:val="007A4042"/>
    <w:rsid w:val="007A461A"/>
    <w:rsid w:val="007B42AE"/>
    <w:rsid w:val="007B47BD"/>
    <w:rsid w:val="007C3CA8"/>
    <w:rsid w:val="007C5899"/>
    <w:rsid w:val="007E317E"/>
    <w:rsid w:val="007E4961"/>
    <w:rsid w:val="007E73A2"/>
    <w:rsid w:val="008013BC"/>
    <w:rsid w:val="0082182F"/>
    <w:rsid w:val="00852839"/>
    <w:rsid w:val="00862FED"/>
    <w:rsid w:val="00867005"/>
    <w:rsid w:val="00867B61"/>
    <w:rsid w:val="00870BCC"/>
    <w:rsid w:val="00874F5C"/>
    <w:rsid w:val="00885D6F"/>
    <w:rsid w:val="0088672E"/>
    <w:rsid w:val="00887FD5"/>
    <w:rsid w:val="0089274A"/>
    <w:rsid w:val="00892A04"/>
    <w:rsid w:val="008A4C87"/>
    <w:rsid w:val="008A59F7"/>
    <w:rsid w:val="008B1F68"/>
    <w:rsid w:val="008B5251"/>
    <w:rsid w:val="008B5414"/>
    <w:rsid w:val="008B5CD5"/>
    <w:rsid w:val="008B62E9"/>
    <w:rsid w:val="008C1605"/>
    <w:rsid w:val="008C3867"/>
    <w:rsid w:val="008D05C0"/>
    <w:rsid w:val="008D19E9"/>
    <w:rsid w:val="008D34F6"/>
    <w:rsid w:val="008D58E1"/>
    <w:rsid w:val="008F7894"/>
    <w:rsid w:val="00903D85"/>
    <w:rsid w:val="0091085E"/>
    <w:rsid w:val="009154CE"/>
    <w:rsid w:val="00916AAC"/>
    <w:rsid w:val="00917BBA"/>
    <w:rsid w:val="00920869"/>
    <w:rsid w:val="00923440"/>
    <w:rsid w:val="00926DCF"/>
    <w:rsid w:val="00932768"/>
    <w:rsid w:val="009404B2"/>
    <w:rsid w:val="0094339F"/>
    <w:rsid w:val="00952A60"/>
    <w:rsid w:val="00955E4E"/>
    <w:rsid w:val="00956121"/>
    <w:rsid w:val="0095619C"/>
    <w:rsid w:val="00957DD8"/>
    <w:rsid w:val="009678B6"/>
    <w:rsid w:val="00974301"/>
    <w:rsid w:val="0097477F"/>
    <w:rsid w:val="00976EF2"/>
    <w:rsid w:val="009922D4"/>
    <w:rsid w:val="00994007"/>
    <w:rsid w:val="009C64AC"/>
    <w:rsid w:val="009D380F"/>
    <w:rsid w:val="009D70C4"/>
    <w:rsid w:val="009E0845"/>
    <w:rsid w:val="009E56EF"/>
    <w:rsid w:val="009F1FD1"/>
    <w:rsid w:val="009F7050"/>
    <w:rsid w:val="00A03341"/>
    <w:rsid w:val="00A1526E"/>
    <w:rsid w:val="00A25D4E"/>
    <w:rsid w:val="00A27851"/>
    <w:rsid w:val="00A35A6A"/>
    <w:rsid w:val="00A47847"/>
    <w:rsid w:val="00A479A9"/>
    <w:rsid w:val="00A47CA8"/>
    <w:rsid w:val="00A53780"/>
    <w:rsid w:val="00A61D49"/>
    <w:rsid w:val="00A63081"/>
    <w:rsid w:val="00A6318B"/>
    <w:rsid w:val="00A741AF"/>
    <w:rsid w:val="00A8535D"/>
    <w:rsid w:val="00A858C4"/>
    <w:rsid w:val="00A9244E"/>
    <w:rsid w:val="00A94235"/>
    <w:rsid w:val="00A97E1E"/>
    <w:rsid w:val="00AA0FCE"/>
    <w:rsid w:val="00AA73B2"/>
    <w:rsid w:val="00AB1083"/>
    <w:rsid w:val="00AB3DD3"/>
    <w:rsid w:val="00AB7002"/>
    <w:rsid w:val="00AC03C7"/>
    <w:rsid w:val="00AC1078"/>
    <w:rsid w:val="00AC283E"/>
    <w:rsid w:val="00AC2C12"/>
    <w:rsid w:val="00AC7533"/>
    <w:rsid w:val="00AC7661"/>
    <w:rsid w:val="00AE164F"/>
    <w:rsid w:val="00AF2CBF"/>
    <w:rsid w:val="00B17DCE"/>
    <w:rsid w:val="00B37EC4"/>
    <w:rsid w:val="00B4175C"/>
    <w:rsid w:val="00B553C4"/>
    <w:rsid w:val="00B81B7C"/>
    <w:rsid w:val="00B83425"/>
    <w:rsid w:val="00B91C10"/>
    <w:rsid w:val="00BB59F5"/>
    <w:rsid w:val="00BC0013"/>
    <w:rsid w:val="00BC257D"/>
    <w:rsid w:val="00BD205E"/>
    <w:rsid w:val="00BD51C6"/>
    <w:rsid w:val="00BE055B"/>
    <w:rsid w:val="00BE317F"/>
    <w:rsid w:val="00BE62C2"/>
    <w:rsid w:val="00C03260"/>
    <w:rsid w:val="00C05F95"/>
    <w:rsid w:val="00C14D19"/>
    <w:rsid w:val="00C15A0F"/>
    <w:rsid w:val="00C245C7"/>
    <w:rsid w:val="00C30447"/>
    <w:rsid w:val="00C31DD8"/>
    <w:rsid w:val="00C454DE"/>
    <w:rsid w:val="00C45BD4"/>
    <w:rsid w:val="00C5418D"/>
    <w:rsid w:val="00C61856"/>
    <w:rsid w:val="00C61D21"/>
    <w:rsid w:val="00C6504B"/>
    <w:rsid w:val="00C65B4F"/>
    <w:rsid w:val="00C71E17"/>
    <w:rsid w:val="00C75EB7"/>
    <w:rsid w:val="00C807B5"/>
    <w:rsid w:val="00C81E46"/>
    <w:rsid w:val="00C82F5D"/>
    <w:rsid w:val="00C85DD1"/>
    <w:rsid w:val="00C85EDE"/>
    <w:rsid w:val="00CA1C9D"/>
    <w:rsid w:val="00CA36A0"/>
    <w:rsid w:val="00CC39A9"/>
    <w:rsid w:val="00CC39E1"/>
    <w:rsid w:val="00CC4860"/>
    <w:rsid w:val="00CD0F26"/>
    <w:rsid w:val="00CD3A5F"/>
    <w:rsid w:val="00CD697C"/>
    <w:rsid w:val="00CE470E"/>
    <w:rsid w:val="00CE5103"/>
    <w:rsid w:val="00CF5D82"/>
    <w:rsid w:val="00CF7093"/>
    <w:rsid w:val="00D01951"/>
    <w:rsid w:val="00D024DE"/>
    <w:rsid w:val="00D055A9"/>
    <w:rsid w:val="00D056CE"/>
    <w:rsid w:val="00D06005"/>
    <w:rsid w:val="00D14B02"/>
    <w:rsid w:val="00D201CD"/>
    <w:rsid w:val="00D33995"/>
    <w:rsid w:val="00D41E83"/>
    <w:rsid w:val="00D51737"/>
    <w:rsid w:val="00D574C3"/>
    <w:rsid w:val="00D635D3"/>
    <w:rsid w:val="00D64B72"/>
    <w:rsid w:val="00D65085"/>
    <w:rsid w:val="00D8292A"/>
    <w:rsid w:val="00DA2E01"/>
    <w:rsid w:val="00DB4172"/>
    <w:rsid w:val="00DC1C18"/>
    <w:rsid w:val="00DC4480"/>
    <w:rsid w:val="00DC4DC2"/>
    <w:rsid w:val="00DC6EBB"/>
    <w:rsid w:val="00DD1E7A"/>
    <w:rsid w:val="00DE0E7F"/>
    <w:rsid w:val="00DF7B5E"/>
    <w:rsid w:val="00E00218"/>
    <w:rsid w:val="00E07E6D"/>
    <w:rsid w:val="00E1282D"/>
    <w:rsid w:val="00E220A4"/>
    <w:rsid w:val="00E25993"/>
    <w:rsid w:val="00E31A0C"/>
    <w:rsid w:val="00E32898"/>
    <w:rsid w:val="00E34B1C"/>
    <w:rsid w:val="00E36D8A"/>
    <w:rsid w:val="00E40512"/>
    <w:rsid w:val="00E53FFA"/>
    <w:rsid w:val="00E6409D"/>
    <w:rsid w:val="00E84B26"/>
    <w:rsid w:val="00EA45E2"/>
    <w:rsid w:val="00EC1E38"/>
    <w:rsid w:val="00ED5E68"/>
    <w:rsid w:val="00F07F82"/>
    <w:rsid w:val="00F17512"/>
    <w:rsid w:val="00F21CCB"/>
    <w:rsid w:val="00F23B03"/>
    <w:rsid w:val="00F317D6"/>
    <w:rsid w:val="00F33421"/>
    <w:rsid w:val="00F339A4"/>
    <w:rsid w:val="00F421DE"/>
    <w:rsid w:val="00F44259"/>
    <w:rsid w:val="00F56C19"/>
    <w:rsid w:val="00F67DA7"/>
    <w:rsid w:val="00F71136"/>
    <w:rsid w:val="00F879D9"/>
    <w:rsid w:val="00F91AF3"/>
    <w:rsid w:val="00F9256A"/>
    <w:rsid w:val="00F937DD"/>
    <w:rsid w:val="00F961F0"/>
    <w:rsid w:val="00FA2FEF"/>
    <w:rsid w:val="00FA4702"/>
    <w:rsid w:val="00FB130E"/>
    <w:rsid w:val="00FB7A6F"/>
    <w:rsid w:val="00FC34A2"/>
    <w:rsid w:val="00FD2391"/>
    <w:rsid w:val="00FD5992"/>
    <w:rsid w:val="00FE5198"/>
    <w:rsid w:val="00FF1FE7"/>
    <w:rsid w:val="00FF6144"/>
    <w:rsid w:val="00FF6209"/>
    <w:rsid w:val="00FF73E3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B9360900-11D6-4892-A7A6-788C56828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0C60"/>
    <w:rPr>
      <w:sz w:val="28"/>
      <w:szCs w:val="24"/>
      <w:lang w:val="uk-UA"/>
    </w:rPr>
  </w:style>
  <w:style w:type="paragraph" w:styleId="1">
    <w:name w:val="heading 1"/>
    <w:basedOn w:val="a"/>
    <w:next w:val="a"/>
    <w:qFormat/>
    <w:rsid w:val="00920869"/>
    <w:pPr>
      <w:keepNext/>
      <w:outlineLvl w:val="0"/>
    </w:pPr>
  </w:style>
  <w:style w:type="paragraph" w:styleId="2">
    <w:name w:val="heading 2"/>
    <w:basedOn w:val="a"/>
    <w:next w:val="a"/>
    <w:qFormat/>
    <w:rsid w:val="00920869"/>
    <w:pPr>
      <w:keepNext/>
      <w:jc w:val="right"/>
      <w:outlineLvl w:val="1"/>
    </w:pPr>
  </w:style>
  <w:style w:type="paragraph" w:styleId="3">
    <w:name w:val="heading 3"/>
    <w:basedOn w:val="a"/>
    <w:next w:val="a"/>
    <w:qFormat/>
    <w:rsid w:val="00F879D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20869"/>
    <w:pPr>
      <w:spacing w:after="120"/>
    </w:pPr>
  </w:style>
  <w:style w:type="table" w:styleId="a4">
    <w:name w:val="Table Grid"/>
    <w:basedOn w:val="a1"/>
    <w:rsid w:val="00920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Знак Знак"/>
    <w:basedOn w:val="a"/>
    <w:rsid w:val="00CD697C"/>
    <w:rPr>
      <w:rFonts w:ascii="Verdana" w:hAnsi="Verdana" w:cs="Verdana"/>
      <w:lang w:val="en-US" w:eastAsia="en-US"/>
    </w:rPr>
  </w:style>
  <w:style w:type="paragraph" w:styleId="a6">
    <w:name w:val="Body Text Indent"/>
    <w:basedOn w:val="a"/>
    <w:rsid w:val="00F879D9"/>
    <w:pPr>
      <w:spacing w:after="120"/>
      <w:ind w:left="283"/>
    </w:pPr>
    <w:rPr>
      <w:lang w:eastAsia="uk-UA"/>
    </w:rPr>
  </w:style>
  <w:style w:type="character" w:customStyle="1" w:styleId="uficommentbody">
    <w:name w:val="uficommentbody"/>
    <w:basedOn w:val="a0"/>
    <w:rsid w:val="00F879D9"/>
  </w:style>
  <w:style w:type="paragraph" w:styleId="a7">
    <w:name w:val="Balloon Text"/>
    <w:basedOn w:val="a"/>
    <w:link w:val="a8"/>
    <w:rsid w:val="0072176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721767"/>
    <w:rPr>
      <w:rFonts w:ascii="Tahoma" w:hAnsi="Tahoma" w:cs="Tahoma"/>
      <w:sz w:val="16"/>
      <w:szCs w:val="16"/>
      <w:lang w:val="uk-UA"/>
    </w:rPr>
  </w:style>
  <w:style w:type="character" w:customStyle="1" w:styleId="20">
    <w:name w:val="Основной текст (2) + Не полужирный"/>
    <w:uiPriority w:val="99"/>
    <w:rsid w:val="00782782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uk-UA" w:eastAsia="uk-UA"/>
    </w:rPr>
  </w:style>
  <w:style w:type="character" w:styleId="a9">
    <w:name w:val="Hyperlink"/>
    <w:basedOn w:val="a0"/>
    <w:uiPriority w:val="99"/>
    <w:unhideWhenUsed/>
    <w:rsid w:val="00436C6F"/>
    <w:rPr>
      <w:color w:val="0000FF"/>
      <w:u w:val="single"/>
    </w:rPr>
  </w:style>
  <w:style w:type="paragraph" w:styleId="aa">
    <w:name w:val="header"/>
    <w:basedOn w:val="a"/>
    <w:link w:val="ab"/>
    <w:unhideWhenUsed/>
    <w:rsid w:val="009327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932768"/>
    <w:rPr>
      <w:sz w:val="28"/>
      <w:szCs w:val="24"/>
      <w:lang w:val="uk-UA"/>
    </w:rPr>
  </w:style>
  <w:style w:type="paragraph" w:styleId="ac">
    <w:name w:val="footer"/>
    <w:basedOn w:val="a"/>
    <w:link w:val="ad"/>
    <w:unhideWhenUsed/>
    <w:rsid w:val="009327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932768"/>
    <w:rPr>
      <w:sz w:val="28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AB2A8F-76EF-4448-A58B-361CCC872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3209</Words>
  <Characters>18294</Characters>
  <Application>Microsoft Office Word</Application>
  <DocSecurity>0</DocSecurity>
  <Lines>152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</dc:creator>
  <cp:lastModifiedBy>Andrey Kataev</cp:lastModifiedBy>
  <cp:revision>12</cp:revision>
  <cp:lastPrinted>2018-06-15T08:25:00Z</cp:lastPrinted>
  <dcterms:created xsi:type="dcterms:W3CDTF">2019-05-31T07:39:00Z</dcterms:created>
  <dcterms:modified xsi:type="dcterms:W3CDTF">2019-06-12T08:34:00Z</dcterms:modified>
</cp:coreProperties>
</file>